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B20901" w14:textId="77777777" w:rsidR="00F17FCA" w:rsidRDefault="00F17FCA" w:rsidP="00F17FCA">
      <w:pPr>
        <w:pBdr>
          <w:top w:val="single" w:sz="4" w:space="1" w:color="auto"/>
          <w:left w:val="single" w:sz="4" w:space="4" w:color="auto"/>
          <w:bottom w:val="single" w:sz="4" w:space="1" w:color="auto"/>
          <w:right w:val="single" w:sz="4" w:space="4" w:color="auto"/>
        </w:pBdr>
        <w:shd w:val="clear" w:color="auto" w:fill="EEECE1" w:themeFill="background2"/>
        <w:autoSpaceDE w:val="0"/>
        <w:autoSpaceDN w:val="0"/>
        <w:adjustRightInd w:val="0"/>
        <w:jc w:val="center"/>
        <w:rPr>
          <w:b/>
          <w:bCs/>
          <w:color w:val="474747"/>
          <w:sz w:val="28"/>
          <w:szCs w:val="28"/>
        </w:rPr>
      </w:pPr>
      <w:r>
        <w:rPr>
          <w:b/>
          <w:bCs/>
          <w:color w:val="474747"/>
          <w:sz w:val="28"/>
          <w:szCs w:val="28"/>
        </w:rPr>
        <w:t>Informations pour les exposants</w:t>
      </w:r>
    </w:p>
    <w:p w14:paraId="1010675F" w14:textId="77777777" w:rsidR="00F17FCA" w:rsidRDefault="00F17FCA" w:rsidP="00F17FCA">
      <w:pPr>
        <w:pBdr>
          <w:top w:val="single" w:sz="4" w:space="1" w:color="auto"/>
          <w:left w:val="single" w:sz="4" w:space="4" w:color="auto"/>
          <w:bottom w:val="single" w:sz="4" w:space="1" w:color="auto"/>
          <w:right w:val="single" w:sz="4" w:space="4" w:color="auto"/>
        </w:pBdr>
        <w:shd w:val="clear" w:color="auto" w:fill="EEECE1" w:themeFill="background2"/>
        <w:autoSpaceDE w:val="0"/>
        <w:autoSpaceDN w:val="0"/>
        <w:adjustRightInd w:val="0"/>
        <w:jc w:val="center"/>
        <w:rPr>
          <w:b/>
          <w:bCs/>
          <w:color w:val="474747"/>
          <w:sz w:val="36"/>
          <w:szCs w:val="36"/>
        </w:rPr>
      </w:pPr>
      <w:r>
        <w:rPr>
          <w:b/>
          <w:bCs/>
          <w:color w:val="474747"/>
          <w:sz w:val="36"/>
          <w:szCs w:val="36"/>
        </w:rPr>
        <w:t>VIDE-GRENIER « SPECIAL ENFANCE 0-16 ans »</w:t>
      </w:r>
    </w:p>
    <w:p w14:paraId="605A72AA" w14:textId="77777777" w:rsidR="00F17FCA" w:rsidRDefault="00F17FCA" w:rsidP="00F17FCA">
      <w:pPr>
        <w:pBdr>
          <w:top w:val="single" w:sz="4" w:space="1" w:color="auto"/>
          <w:left w:val="single" w:sz="4" w:space="4" w:color="auto"/>
          <w:bottom w:val="single" w:sz="4" w:space="1" w:color="auto"/>
          <w:right w:val="single" w:sz="4" w:space="4" w:color="auto"/>
        </w:pBdr>
        <w:shd w:val="clear" w:color="auto" w:fill="EEECE1" w:themeFill="background2"/>
        <w:autoSpaceDE w:val="0"/>
        <w:autoSpaceDN w:val="0"/>
        <w:adjustRightInd w:val="0"/>
        <w:jc w:val="center"/>
        <w:rPr>
          <w:i/>
          <w:iCs/>
          <w:color w:val="000000"/>
          <w:sz w:val="22"/>
          <w:szCs w:val="22"/>
        </w:rPr>
      </w:pPr>
      <w:r>
        <w:rPr>
          <w:i/>
          <w:iCs/>
          <w:color w:val="000000"/>
          <w:sz w:val="22"/>
          <w:szCs w:val="22"/>
        </w:rPr>
        <w:t>(</w:t>
      </w:r>
      <w:proofErr w:type="gramStart"/>
      <w:r>
        <w:rPr>
          <w:i/>
          <w:iCs/>
          <w:color w:val="000000"/>
          <w:sz w:val="22"/>
          <w:szCs w:val="22"/>
        </w:rPr>
        <w:t>jouets</w:t>
      </w:r>
      <w:proofErr w:type="gramEnd"/>
      <w:r>
        <w:rPr>
          <w:i/>
          <w:iCs/>
          <w:color w:val="000000"/>
          <w:sz w:val="22"/>
          <w:szCs w:val="22"/>
        </w:rPr>
        <w:t>, jeux de société, livres, vêtements ...)</w:t>
      </w:r>
    </w:p>
    <w:p w14:paraId="08EDC4B8" w14:textId="77777777" w:rsidR="001C071F" w:rsidRDefault="001C071F" w:rsidP="00F17FCA">
      <w:pPr>
        <w:autoSpaceDE w:val="0"/>
        <w:autoSpaceDN w:val="0"/>
        <w:adjustRightInd w:val="0"/>
        <w:rPr>
          <w:b/>
          <w:bCs/>
          <w:color w:val="474747"/>
          <w:sz w:val="22"/>
          <w:szCs w:val="22"/>
        </w:rPr>
      </w:pPr>
    </w:p>
    <w:p w14:paraId="24A07BF8" w14:textId="77777777" w:rsidR="00F17FCA" w:rsidRDefault="00F17FCA" w:rsidP="00664220">
      <w:pPr>
        <w:autoSpaceDE w:val="0"/>
        <w:autoSpaceDN w:val="0"/>
        <w:adjustRightInd w:val="0"/>
        <w:jc w:val="both"/>
        <w:rPr>
          <w:color w:val="474747"/>
          <w:sz w:val="22"/>
          <w:szCs w:val="22"/>
        </w:rPr>
      </w:pPr>
      <w:r>
        <w:rPr>
          <w:b/>
          <w:bCs/>
          <w:color w:val="474747"/>
          <w:sz w:val="22"/>
          <w:szCs w:val="22"/>
        </w:rPr>
        <w:t xml:space="preserve">Dépôt des bulletins d’inscription </w:t>
      </w:r>
      <w:r>
        <w:rPr>
          <w:color w:val="474747"/>
          <w:sz w:val="22"/>
          <w:szCs w:val="22"/>
        </w:rPr>
        <w:t>:</w:t>
      </w:r>
    </w:p>
    <w:p w14:paraId="3BC0AA9E" w14:textId="77777777" w:rsidR="00F17FCA" w:rsidRDefault="00F17FCA" w:rsidP="00664220">
      <w:pPr>
        <w:autoSpaceDE w:val="0"/>
        <w:autoSpaceDN w:val="0"/>
        <w:adjustRightInd w:val="0"/>
        <w:jc w:val="both"/>
        <w:rPr>
          <w:color w:val="474747"/>
          <w:sz w:val="22"/>
          <w:szCs w:val="22"/>
        </w:rPr>
      </w:pPr>
      <w:r>
        <w:rPr>
          <w:color w:val="474747"/>
          <w:sz w:val="22"/>
          <w:szCs w:val="22"/>
        </w:rPr>
        <w:t xml:space="preserve">- dans la boîte aux lettres des représentants des parents d’élèves de l’école les Hélices </w:t>
      </w:r>
      <w:r w:rsidR="00C8061F">
        <w:rPr>
          <w:color w:val="474747"/>
          <w:sz w:val="22"/>
          <w:szCs w:val="22"/>
        </w:rPr>
        <w:t xml:space="preserve">Vertes située sur la droite de l’entrée « codée » </w:t>
      </w:r>
      <w:r>
        <w:rPr>
          <w:color w:val="474747"/>
          <w:sz w:val="22"/>
          <w:szCs w:val="22"/>
        </w:rPr>
        <w:t>de l’école primaire</w:t>
      </w:r>
    </w:p>
    <w:p w14:paraId="695E3AD9" w14:textId="77777777" w:rsidR="00F17FCA" w:rsidRDefault="00F17FCA" w:rsidP="00664220">
      <w:pPr>
        <w:autoSpaceDE w:val="0"/>
        <w:autoSpaceDN w:val="0"/>
        <w:adjustRightInd w:val="0"/>
        <w:jc w:val="both"/>
        <w:rPr>
          <w:color w:val="474747"/>
          <w:sz w:val="22"/>
          <w:szCs w:val="22"/>
        </w:rPr>
      </w:pPr>
      <w:r>
        <w:rPr>
          <w:color w:val="474747"/>
          <w:sz w:val="22"/>
          <w:szCs w:val="22"/>
        </w:rPr>
        <w:t>- ou bien par envoi postal à l’adresse suivante « Représentants des parents d’élèves de l’école les Hélices</w:t>
      </w:r>
      <w:r w:rsidR="000A1507">
        <w:rPr>
          <w:color w:val="474747"/>
          <w:sz w:val="22"/>
          <w:szCs w:val="22"/>
        </w:rPr>
        <w:t xml:space="preserve"> </w:t>
      </w:r>
      <w:r>
        <w:rPr>
          <w:color w:val="474747"/>
          <w:sz w:val="22"/>
          <w:szCs w:val="22"/>
        </w:rPr>
        <w:t>Vertes » place du Docteur Zamenhof 91590 CERNY.</w:t>
      </w:r>
    </w:p>
    <w:p w14:paraId="5F0493A9" w14:textId="77777777" w:rsidR="00F17FCA" w:rsidRDefault="00F17FCA" w:rsidP="00664220">
      <w:pPr>
        <w:autoSpaceDE w:val="0"/>
        <w:autoSpaceDN w:val="0"/>
        <w:adjustRightInd w:val="0"/>
        <w:jc w:val="both"/>
        <w:rPr>
          <w:color w:val="474747"/>
          <w:sz w:val="22"/>
          <w:szCs w:val="22"/>
        </w:rPr>
      </w:pPr>
      <w:r>
        <w:rPr>
          <w:color w:val="474747"/>
          <w:sz w:val="22"/>
          <w:szCs w:val="22"/>
        </w:rPr>
        <w:t>Informations complémentaires en posant votre question par mail : parentselem.cerny@gmail.com ou au</w:t>
      </w:r>
      <w:r w:rsidR="000A1507">
        <w:rPr>
          <w:color w:val="474747"/>
          <w:sz w:val="22"/>
          <w:szCs w:val="22"/>
        </w:rPr>
        <w:t xml:space="preserve"> </w:t>
      </w:r>
      <w:r w:rsidR="002828BA" w:rsidRPr="002828BA">
        <w:rPr>
          <w:color w:val="474747"/>
          <w:sz w:val="22"/>
          <w:szCs w:val="22"/>
        </w:rPr>
        <w:t>06.</w:t>
      </w:r>
      <w:r w:rsidR="003A7918">
        <w:rPr>
          <w:color w:val="474747"/>
          <w:sz w:val="22"/>
          <w:szCs w:val="22"/>
        </w:rPr>
        <w:t>11.39.32.06</w:t>
      </w:r>
      <w:r w:rsidR="00C8061F">
        <w:rPr>
          <w:color w:val="474747"/>
          <w:sz w:val="22"/>
          <w:szCs w:val="22"/>
        </w:rPr>
        <w:t xml:space="preserve"> ou </w:t>
      </w:r>
      <w:r w:rsidR="003A7918">
        <w:rPr>
          <w:color w:val="474747"/>
          <w:sz w:val="22"/>
          <w:szCs w:val="22"/>
        </w:rPr>
        <w:t>06.18.86.23.90</w:t>
      </w:r>
      <w:r w:rsidR="00C8061F">
        <w:rPr>
          <w:color w:val="474747"/>
          <w:sz w:val="22"/>
          <w:szCs w:val="22"/>
        </w:rPr>
        <w:t>.</w:t>
      </w:r>
    </w:p>
    <w:p w14:paraId="4DA1ABC3" w14:textId="77777777" w:rsidR="00E61B7D" w:rsidRDefault="004172C5" w:rsidP="00664220">
      <w:pPr>
        <w:autoSpaceDE w:val="0"/>
        <w:autoSpaceDN w:val="0"/>
        <w:adjustRightInd w:val="0"/>
        <w:jc w:val="both"/>
        <w:rPr>
          <w:b/>
          <w:color w:val="474747"/>
          <w:sz w:val="22"/>
          <w:szCs w:val="22"/>
        </w:rPr>
      </w:pPr>
      <w:r w:rsidRPr="00E61B7D">
        <w:rPr>
          <w:b/>
          <w:color w:val="474747"/>
          <w:sz w:val="22"/>
          <w:szCs w:val="22"/>
        </w:rPr>
        <w:t xml:space="preserve">Dimanche </w:t>
      </w:r>
      <w:r w:rsidR="003A7918">
        <w:rPr>
          <w:b/>
          <w:color w:val="474747"/>
          <w:sz w:val="22"/>
          <w:szCs w:val="22"/>
        </w:rPr>
        <w:t>7 avril 2019</w:t>
      </w:r>
      <w:r w:rsidR="00E61B7D" w:rsidRPr="00E61B7D">
        <w:rPr>
          <w:b/>
          <w:color w:val="474747"/>
          <w:sz w:val="22"/>
          <w:szCs w:val="22"/>
        </w:rPr>
        <w:t xml:space="preserve"> </w:t>
      </w:r>
      <w:r w:rsidR="00F17FCA" w:rsidRPr="00E61B7D">
        <w:rPr>
          <w:b/>
          <w:color w:val="474747"/>
          <w:sz w:val="22"/>
          <w:szCs w:val="22"/>
        </w:rPr>
        <w:t xml:space="preserve">: VIDE-GRENIER, </w:t>
      </w:r>
    </w:p>
    <w:p w14:paraId="4E472ADC" w14:textId="77777777" w:rsidR="00F17FCA" w:rsidRPr="00E61B7D" w:rsidRDefault="00E61B7D" w:rsidP="00664220">
      <w:pPr>
        <w:autoSpaceDE w:val="0"/>
        <w:autoSpaceDN w:val="0"/>
        <w:adjustRightInd w:val="0"/>
        <w:jc w:val="both"/>
        <w:rPr>
          <w:b/>
          <w:color w:val="474747"/>
          <w:sz w:val="22"/>
          <w:szCs w:val="22"/>
        </w:rPr>
      </w:pPr>
      <w:r>
        <w:rPr>
          <w:b/>
          <w:color w:val="474747"/>
          <w:sz w:val="22"/>
          <w:szCs w:val="22"/>
        </w:rPr>
        <w:t>A</w:t>
      </w:r>
      <w:r w:rsidR="00F17FCA" w:rsidRPr="00E61B7D">
        <w:rPr>
          <w:b/>
          <w:color w:val="474747"/>
          <w:sz w:val="22"/>
          <w:szCs w:val="22"/>
        </w:rPr>
        <w:t>ccueil des exposants entre 7h et 8h30 / Ouverture au public de 9h à</w:t>
      </w:r>
      <w:r w:rsidR="000A1507" w:rsidRPr="00E61B7D">
        <w:rPr>
          <w:b/>
          <w:color w:val="474747"/>
          <w:sz w:val="22"/>
          <w:szCs w:val="22"/>
        </w:rPr>
        <w:t xml:space="preserve"> </w:t>
      </w:r>
      <w:r w:rsidR="00F17FCA" w:rsidRPr="00E61B7D">
        <w:rPr>
          <w:b/>
          <w:color w:val="474747"/>
          <w:sz w:val="22"/>
          <w:szCs w:val="22"/>
        </w:rPr>
        <w:t>17h30</w:t>
      </w:r>
    </w:p>
    <w:p w14:paraId="1B441DA7" w14:textId="77777777" w:rsidR="001C071F" w:rsidRDefault="001C071F" w:rsidP="001C071F">
      <w:pPr>
        <w:pBdr>
          <w:bottom w:val="single" w:sz="4" w:space="1" w:color="auto"/>
        </w:pBdr>
        <w:autoSpaceDE w:val="0"/>
        <w:autoSpaceDN w:val="0"/>
        <w:adjustRightInd w:val="0"/>
        <w:rPr>
          <w:b/>
          <w:bCs/>
          <w:color w:val="474747"/>
          <w:sz w:val="22"/>
          <w:szCs w:val="22"/>
        </w:rPr>
      </w:pPr>
    </w:p>
    <w:p w14:paraId="1F326071" w14:textId="77777777" w:rsidR="00F17FCA" w:rsidRDefault="00F17FCA" w:rsidP="001C071F">
      <w:pPr>
        <w:autoSpaceDE w:val="0"/>
        <w:autoSpaceDN w:val="0"/>
        <w:adjustRightInd w:val="0"/>
        <w:jc w:val="center"/>
        <w:rPr>
          <w:b/>
          <w:bCs/>
          <w:color w:val="474747"/>
          <w:sz w:val="22"/>
          <w:szCs w:val="22"/>
        </w:rPr>
      </w:pPr>
      <w:r>
        <w:rPr>
          <w:b/>
          <w:bCs/>
          <w:color w:val="474747"/>
          <w:sz w:val="22"/>
          <w:szCs w:val="22"/>
        </w:rPr>
        <w:t>INFOS PRATIQUES</w:t>
      </w:r>
    </w:p>
    <w:p w14:paraId="6AAAA18B" w14:textId="77777777" w:rsidR="00F17FCA" w:rsidRDefault="00F17FCA" w:rsidP="001C071F">
      <w:pPr>
        <w:autoSpaceDE w:val="0"/>
        <w:autoSpaceDN w:val="0"/>
        <w:adjustRightInd w:val="0"/>
        <w:rPr>
          <w:b/>
          <w:bCs/>
          <w:color w:val="474747"/>
          <w:sz w:val="22"/>
          <w:szCs w:val="22"/>
        </w:rPr>
      </w:pPr>
      <w:r>
        <w:rPr>
          <w:b/>
          <w:bCs/>
          <w:color w:val="474747"/>
          <w:sz w:val="22"/>
          <w:szCs w:val="22"/>
        </w:rPr>
        <w:t>PRIX et METRAGE DE L’EMPLACEMENT :</w:t>
      </w:r>
    </w:p>
    <w:p w14:paraId="2F04512D" w14:textId="77777777" w:rsidR="00E613C5" w:rsidRDefault="00E613C5" w:rsidP="001C071F">
      <w:pPr>
        <w:autoSpaceDE w:val="0"/>
        <w:autoSpaceDN w:val="0"/>
        <w:adjustRightInd w:val="0"/>
        <w:rPr>
          <w:b/>
          <w:bCs/>
          <w:color w:val="474747"/>
          <w:sz w:val="22"/>
          <w:szCs w:val="22"/>
        </w:rPr>
      </w:pPr>
    </w:p>
    <w:p w14:paraId="53AAF29B" w14:textId="77777777" w:rsidR="001C071F" w:rsidRPr="00E613C5" w:rsidRDefault="00E613C5" w:rsidP="00F17FCA">
      <w:pPr>
        <w:autoSpaceDE w:val="0"/>
        <w:autoSpaceDN w:val="0"/>
        <w:adjustRightInd w:val="0"/>
        <w:rPr>
          <w:b/>
          <w:color w:val="474747"/>
          <w:sz w:val="22"/>
          <w:szCs w:val="22"/>
        </w:rPr>
      </w:pPr>
      <w:r w:rsidRPr="00E613C5">
        <w:rPr>
          <w:b/>
          <w:color w:val="474747"/>
          <w:sz w:val="22"/>
          <w:szCs w:val="22"/>
          <w:highlight w:val="lightGray"/>
        </w:rPr>
        <w:t>ATTENTION : au minimum 2 mètres linéaires</w:t>
      </w:r>
    </w:p>
    <w:p w14:paraId="6029F42E" w14:textId="77777777" w:rsidR="00F17FCA" w:rsidRDefault="00F17FCA" w:rsidP="00F17FCA">
      <w:pPr>
        <w:autoSpaceDE w:val="0"/>
        <w:autoSpaceDN w:val="0"/>
        <w:adjustRightInd w:val="0"/>
        <w:rPr>
          <w:b/>
          <w:bCs/>
          <w:color w:val="000000"/>
          <w:sz w:val="22"/>
          <w:szCs w:val="22"/>
        </w:rPr>
      </w:pPr>
      <w:r>
        <w:rPr>
          <w:color w:val="474747"/>
          <w:sz w:val="22"/>
          <w:szCs w:val="22"/>
        </w:rPr>
        <w:t xml:space="preserve">Uniquement paiement par chèque à l’ordre de </w:t>
      </w:r>
      <w:r>
        <w:rPr>
          <w:b/>
          <w:bCs/>
          <w:color w:val="000000"/>
          <w:sz w:val="22"/>
          <w:szCs w:val="22"/>
        </w:rPr>
        <w:t>COOPELICES</w:t>
      </w:r>
    </w:p>
    <w:p w14:paraId="44897AAD" w14:textId="77777777" w:rsidR="00F17FCA" w:rsidRDefault="00F17FCA" w:rsidP="001C071F">
      <w:pPr>
        <w:autoSpaceDE w:val="0"/>
        <w:autoSpaceDN w:val="0"/>
        <w:adjustRightInd w:val="0"/>
        <w:ind w:firstLine="708"/>
        <w:rPr>
          <w:color w:val="474747"/>
          <w:sz w:val="22"/>
          <w:szCs w:val="22"/>
        </w:rPr>
      </w:pPr>
      <w:r>
        <w:rPr>
          <w:color w:val="474747"/>
          <w:sz w:val="22"/>
          <w:szCs w:val="22"/>
        </w:rPr>
        <w:t xml:space="preserve">- </w:t>
      </w:r>
      <w:proofErr w:type="spellStart"/>
      <w:r>
        <w:rPr>
          <w:color w:val="474747"/>
          <w:sz w:val="22"/>
          <w:szCs w:val="22"/>
        </w:rPr>
        <w:t>Cernois</w:t>
      </w:r>
      <w:proofErr w:type="spellEnd"/>
      <w:r>
        <w:rPr>
          <w:color w:val="474747"/>
          <w:sz w:val="22"/>
          <w:szCs w:val="22"/>
        </w:rPr>
        <w:t xml:space="preserve"> : </w:t>
      </w:r>
      <w:r w:rsidR="00E61B7D">
        <w:rPr>
          <w:color w:val="474747"/>
          <w:sz w:val="22"/>
          <w:szCs w:val="22"/>
        </w:rPr>
        <w:t>5</w:t>
      </w:r>
      <w:r>
        <w:rPr>
          <w:color w:val="474747"/>
          <w:sz w:val="22"/>
          <w:szCs w:val="22"/>
        </w:rPr>
        <w:t xml:space="preserve"> € le mètre linéaire</w:t>
      </w:r>
    </w:p>
    <w:p w14:paraId="69342340" w14:textId="77777777" w:rsidR="00F17FCA" w:rsidRDefault="00F17FCA" w:rsidP="001C071F">
      <w:pPr>
        <w:autoSpaceDE w:val="0"/>
        <w:autoSpaceDN w:val="0"/>
        <w:adjustRightInd w:val="0"/>
        <w:ind w:firstLine="708"/>
        <w:rPr>
          <w:color w:val="474747"/>
          <w:sz w:val="22"/>
          <w:szCs w:val="22"/>
        </w:rPr>
      </w:pPr>
      <w:r>
        <w:rPr>
          <w:color w:val="474747"/>
          <w:sz w:val="22"/>
          <w:szCs w:val="22"/>
        </w:rPr>
        <w:t>- Non-</w:t>
      </w:r>
      <w:proofErr w:type="spellStart"/>
      <w:r>
        <w:rPr>
          <w:color w:val="474747"/>
          <w:sz w:val="22"/>
          <w:szCs w:val="22"/>
        </w:rPr>
        <w:t>cernois</w:t>
      </w:r>
      <w:proofErr w:type="spellEnd"/>
      <w:r>
        <w:rPr>
          <w:color w:val="474747"/>
          <w:sz w:val="22"/>
          <w:szCs w:val="22"/>
        </w:rPr>
        <w:t xml:space="preserve"> : </w:t>
      </w:r>
      <w:r w:rsidR="00E61B7D">
        <w:rPr>
          <w:color w:val="474747"/>
          <w:sz w:val="22"/>
          <w:szCs w:val="22"/>
        </w:rPr>
        <w:t>7</w:t>
      </w:r>
      <w:r>
        <w:rPr>
          <w:color w:val="474747"/>
          <w:sz w:val="22"/>
          <w:szCs w:val="22"/>
        </w:rPr>
        <w:t xml:space="preserve"> € le mètre linéaire</w:t>
      </w:r>
    </w:p>
    <w:p w14:paraId="10393761" w14:textId="77777777" w:rsidR="00F17FCA" w:rsidRDefault="00F17FCA" w:rsidP="00F17FCA">
      <w:pPr>
        <w:autoSpaceDE w:val="0"/>
        <w:autoSpaceDN w:val="0"/>
        <w:adjustRightInd w:val="0"/>
        <w:rPr>
          <w:color w:val="474747"/>
          <w:sz w:val="22"/>
          <w:szCs w:val="22"/>
        </w:rPr>
      </w:pPr>
      <w:r>
        <w:rPr>
          <w:color w:val="474747"/>
          <w:sz w:val="22"/>
          <w:szCs w:val="22"/>
        </w:rPr>
        <w:t>Les exposants seront conduits le matin du vide-grenier à leur emplacement par des placiers.</w:t>
      </w:r>
    </w:p>
    <w:p w14:paraId="7E0E31A4" w14:textId="77777777" w:rsidR="004172C5" w:rsidRPr="00E61B7D" w:rsidRDefault="004172C5" w:rsidP="00F17FCA">
      <w:pPr>
        <w:autoSpaceDE w:val="0"/>
        <w:autoSpaceDN w:val="0"/>
        <w:adjustRightInd w:val="0"/>
        <w:rPr>
          <w:b/>
          <w:sz w:val="22"/>
          <w:szCs w:val="22"/>
        </w:rPr>
      </w:pPr>
      <w:r w:rsidRPr="00E61B7D">
        <w:rPr>
          <w:b/>
          <w:sz w:val="22"/>
          <w:szCs w:val="22"/>
        </w:rPr>
        <w:t>Les exposants doivent prévoir l’équipement complet du stand</w:t>
      </w:r>
      <w:r w:rsidR="00E61B7D" w:rsidRPr="00E61B7D">
        <w:rPr>
          <w:b/>
          <w:sz w:val="22"/>
          <w:szCs w:val="22"/>
        </w:rPr>
        <w:t xml:space="preserve"> (table, chaise</w:t>
      </w:r>
      <w:r w:rsidR="00E61B7D">
        <w:rPr>
          <w:b/>
          <w:sz w:val="22"/>
          <w:szCs w:val="22"/>
        </w:rPr>
        <w:t>s et autre</w:t>
      </w:r>
      <w:r w:rsidR="00E61B7D" w:rsidRPr="00E61B7D">
        <w:rPr>
          <w:b/>
          <w:sz w:val="22"/>
          <w:szCs w:val="22"/>
        </w:rPr>
        <w:t>). Aucun matériel ne sera fourni.</w:t>
      </w:r>
    </w:p>
    <w:p w14:paraId="019363A2" w14:textId="77777777" w:rsidR="001C071F" w:rsidRDefault="001C071F" w:rsidP="00F17FCA">
      <w:pPr>
        <w:autoSpaceDE w:val="0"/>
        <w:autoSpaceDN w:val="0"/>
        <w:adjustRightInd w:val="0"/>
        <w:rPr>
          <w:b/>
          <w:bCs/>
          <w:color w:val="000000"/>
          <w:sz w:val="22"/>
          <w:szCs w:val="22"/>
        </w:rPr>
      </w:pPr>
    </w:p>
    <w:p w14:paraId="0E61E57E" w14:textId="77777777" w:rsidR="00F17FCA" w:rsidRDefault="00F17FCA" w:rsidP="00F17FCA">
      <w:pPr>
        <w:autoSpaceDE w:val="0"/>
        <w:autoSpaceDN w:val="0"/>
        <w:adjustRightInd w:val="0"/>
        <w:rPr>
          <w:color w:val="474747"/>
          <w:sz w:val="22"/>
          <w:szCs w:val="22"/>
        </w:rPr>
      </w:pPr>
      <w:r>
        <w:rPr>
          <w:b/>
          <w:bCs/>
          <w:color w:val="000000"/>
          <w:sz w:val="22"/>
          <w:szCs w:val="22"/>
        </w:rPr>
        <w:t xml:space="preserve">PHOTOCOPIE (recto/verso) DE CARTE D’IDENTITE et ATTESTATION SUR L’HONNEUR </w:t>
      </w:r>
      <w:r>
        <w:rPr>
          <w:color w:val="474747"/>
          <w:sz w:val="22"/>
          <w:szCs w:val="22"/>
        </w:rPr>
        <w:t>: obligation de</w:t>
      </w:r>
      <w:r w:rsidR="000A1507">
        <w:rPr>
          <w:color w:val="474747"/>
          <w:sz w:val="22"/>
          <w:szCs w:val="22"/>
        </w:rPr>
        <w:t xml:space="preserve"> </w:t>
      </w:r>
      <w:r>
        <w:rPr>
          <w:color w:val="474747"/>
          <w:sz w:val="22"/>
          <w:szCs w:val="22"/>
        </w:rPr>
        <w:t>la préfecture.</w:t>
      </w:r>
    </w:p>
    <w:p w14:paraId="5CADC99F" w14:textId="77777777" w:rsidR="001C071F" w:rsidRDefault="001C071F" w:rsidP="00F17FCA">
      <w:pPr>
        <w:autoSpaceDE w:val="0"/>
        <w:autoSpaceDN w:val="0"/>
        <w:adjustRightInd w:val="0"/>
        <w:rPr>
          <w:color w:val="474747"/>
          <w:sz w:val="22"/>
          <w:szCs w:val="22"/>
        </w:rPr>
      </w:pPr>
    </w:p>
    <w:p w14:paraId="121CBC9B" w14:textId="77777777" w:rsidR="00F17FCA" w:rsidRDefault="00F17FCA" w:rsidP="00F17FCA">
      <w:pPr>
        <w:autoSpaceDE w:val="0"/>
        <w:autoSpaceDN w:val="0"/>
        <w:adjustRightInd w:val="0"/>
        <w:rPr>
          <w:color w:val="474747"/>
          <w:sz w:val="22"/>
          <w:szCs w:val="22"/>
        </w:rPr>
      </w:pPr>
      <w:r>
        <w:rPr>
          <w:color w:val="474747"/>
          <w:sz w:val="22"/>
          <w:szCs w:val="22"/>
        </w:rPr>
        <w:t>TOUT DOSSIER INCOMPLET SERA REFUSE</w:t>
      </w:r>
    </w:p>
    <w:p w14:paraId="737C4E63" w14:textId="77777777" w:rsidR="001C071F" w:rsidRDefault="001C071F" w:rsidP="00F17FCA">
      <w:pPr>
        <w:autoSpaceDE w:val="0"/>
        <w:autoSpaceDN w:val="0"/>
        <w:adjustRightInd w:val="0"/>
        <w:rPr>
          <w:color w:val="474747"/>
          <w:sz w:val="22"/>
          <w:szCs w:val="22"/>
        </w:rPr>
      </w:pPr>
    </w:p>
    <w:p w14:paraId="02D82221" w14:textId="3E770DA8" w:rsidR="001C071F" w:rsidRDefault="00F17FCA" w:rsidP="000A1507">
      <w:pPr>
        <w:autoSpaceDE w:val="0"/>
        <w:autoSpaceDN w:val="0"/>
        <w:adjustRightInd w:val="0"/>
        <w:jc w:val="both"/>
        <w:rPr>
          <w:color w:val="474747"/>
          <w:sz w:val="22"/>
          <w:szCs w:val="22"/>
        </w:rPr>
      </w:pPr>
      <w:r>
        <w:rPr>
          <w:color w:val="474747"/>
          <w:sz w:val="22"/>
          <w:szCs w:val="22"/>
        </w:rPr>
        <w:t>ATTRIBUTION DES EMPLACEMENTS : L’organisation de ce vide-grenier demande du travail. L’équipe de</w:t>
      </w:r>
      <w:r w:rsidR="001C071F">
        <w:rPr>
          <w:color w:val="474747"/>
          <w:sz w:val="22"/>
          <w:szCs w:val="22"/>
        </w:rPr>
        <w:t xml:space="preserve"> </w:t>
      </w:r>
      <w:r>
        <w:rPr>
          <w:color w:val="474747"/>
          <w:sz w:val="22"/>
          <w:szCs w:val="22"/>
        </w:rPr>
        <w:t>parents d’élèves bénévoles qui l’organise se donne beaucoup de mal pour que cette journée vous soit agréable. Si</w:t>
      </w:r>
      <w:r w:rsidR="001C071F">
        <w:rPr>
          <w:color w:val="474747"/>
          <w:sz w:val="22"/>
          <w:szCs w:val="22"/>
        </w:rPr>
        <w:t xml:space="preserve"> </w:t>
      </w:r>
      <w:r>
        <w:rPr>
          <w:color w:val="474747"/>
          <w:sz w:val="22"/>
          <w:szCs w:val="22"/>
        </w:rPr>
        <w:t>plusieurs exposants souhaitent être à proximité les uns des autres, merci de le préciser sur vos inscriptions et dans la</w:t>
      </w:r>
      <w:r w:rsidR="001C071F">
        <w:rPr>
          <w:color w:val="474747"/>
          <w:sz w:val="22"/>
          <w:szCs w:val="22"/>
        </w:rPr>
        <w:t xml:space="preserve"> </w:t>
      </w:r>
      <w:r>
        <w:rPr>
          <w:color w:val="474747"/>
          <w:sz w:val="22"/>
          <w:szCs w:val="22"/>
        </w:rPr>
        <w:t>mesure du possible de les déposer en même temps. L’organisation fera de son mieux pour répondre à cette demande.</w:t>
      </w:r>
      <w:r w:rsidR="001C071F">
        <w:rPr>
          <w:color w:val="474747"/>
          <w:sz w:val="22"/>
          <w:szCs w:val="22"/>
        </w:rPr>
        <w:t xml:space="preserve"> </w:t>
      </w:r>
      <w:r>
        <w:rPr>
          <w:color w:val="474747"/>
          <w:sz w:val="22"/>
          <w:szCs w:val="22"/>
        </w:rPr>
        <w:t>Malgré tout nous ne pouvons pas vous garantir l’emplacement parfait (chaud, ensoleillé et bien vendeur !!).</w:t>
      </w:r>
      <w:r w:rsidR="001C071F">
        <w:rPr>
          <w:color w:val="474747"/>
          <w:sz w:val="22"/>
          <w:szCs w:val="22"/>
        </w:rPr>
        <w:t xml:space="preserve"> </w:t>
      </w:r>
      <w:r>
        <w:rPr>
          <w:color w:val="474747"/>
          <w:sz w:val="22"/>
          <w:szCs w:val="22"/>
        </w:rPr>
        <w:t xml:space="preserve">Le N° de votre emplacement vous sera communiqué à votre arrivée (le </w:t>
      </w:r>
      <w:r w:rsidR="00F264AB">
        <w:rPr>
          <w:color w:val="474747"/>
          <w:sz w:val="22"/>
          <w:szCs w:val="22"/>
        </w:rPr>
        <w:t>dimanche 7 avril 2019</w:t>
      </w:r>
      <w:r w:rsidR="00012F3E">
        <w:rPr>
          <w:color w:val="474747"/>
          <w:sz w:val="22"/>
          <w:szCs w:val="22"/>
        </w:rPr>
        <w:t xml:space="preserve"> </w:t>
      </w:r>
      <w:r>
        <w:rPr>
          <w:color w:val="474747"/>
          <w:sz w:val="22"/>
          <w:szCs w:val="22"/>
        </w:rPr>
        <w:t>entre 7h et 8h30) ; vous</w:t>
      </w:r>
      <w:r w:rsidR="001C071F">
        <w:rPr>
          <w:color w:val="474747"/>
          <w:sz w:val="22"/>
          <w:szCs w:val="22"/>
        </w:rPr>
        <w:t xml:space="preserve"> </w:t>
      </w:r>
      <w:r>
        <w:rPr>
          <w:color w:val="474747"/>
          <w:sz w:val="22"/>
          <w:szCs w:val="22"/>
        </w:rPr>
        <w:t>comprendrez qu’il sera impossible d’effectuer des changements à ce moment-là.</w:t>
      </w:r>
    </w:p>
    <w:p w14:paraId="38A210B3" w14:textId="77777777" w:rsidR="00F17FCA" w:rsidRDefault="00F17FCA" w:rsidP="000A1507">
      <w:pPr>
        <w:autoSpaceDE w:val="0"/>
        <w:autoSpaceDN w:val="0"/>
        <w:adjustRightInd w:val="0"/>
        <w:jc w:val="both"/>
        <w:rPr>
          <w:color w:val="474747"/>
          <w:sz w:val="22"/>
          <w:szCs w:val="22"/>
        </w:rPr>
      </w:pPr>
      <w:r>
        <w:rPr>
          <w:color w:val="474747"/>
          <w:sz w:val="22"/>
          <w:szCs w:val="22"/>
        </w:rPr>
        <w:t>Merci de jouer le jeu et d’accepter avec le sourire l’emplacement qui vous sera attribué….</w:t>
      </w:r>
    </w:p>
    <w:p w14:paraId="3C676C29" w14:textId="77777777" w:rsidR="001C071F" w:rsidRDefault="001C071F" w:rsidP="000A1507">
      <w:pPr>
        <w:autoSpaceDE w:val="0"/>
        <w:autoSpaceDN w:val="0"/>
        <w:adjustRightInd w:val="0"/>
        <w:jc w:val="both"/>
        <w:rPr>
          <w:color w:val="474747"/>
          <w:sz w:val="22"/>
          <w:szCs w:val="22"/>
        </w:rPr>
      </w:pPr>
    </w:p>
    <w:p w14:paraId="66AD3629" w14:textId="77777777" w:rsidR="00F17FCA" w:rsidRDefault="00F17FCA" w:rsidP="000A1507">
      <w:pPr>
        <w:autoSpaceDE w:val="0"/>
        <w:autoSpaceDN w:val="0"/>
        <w:adjustRightInd w:val="0"/>
        <w:jc w:val="both"/>
        <w:rPr>
          <w:color w:val="474747"/>
          <w:sz w:val="22"/>
          <w:szCs w:val="22"/>
        </w:rPr>
      </w:pPr>
      <w:r>
        <w:rPr>
          <w:color w:val="474747"/>
          <w:sz w:val="22"/>
          <w:szCs w:val="22"/>
        </w:rPr>
        <w:t>RESTAURATION SUR PLACE : dont la recette ira en totalité à la coopérative scolaire de l’école primaire les</w:t>
      </w:r>
      <w:r w:rsidR="001C071F">
        <w:rPr>
          <w:color w:val="474747"/>
          <w:sz w:val="22"/>
          <w:szCs w:val="22"/>
        </w:rPr>
        <w:t xml:space="preserve"> </w:t>
      </w:r>
      <w:r>
        <w:rPr>
          <w:color w:val="474747"/>
          <w:sz w:val="22"/>
          <w:szCs w:val="22"/>
        </w:rPr>
        <w:t xml:space="preserve">Hélices Vertes de </w:t>
      </w:r>
      <w:proofErr w:type="spellStart"/>
      <w:r>
        <w:rPr>
          <w:color w:val="474747"/>
          <w:sz w:val="22"/>
          <w:szCs w:val="22"/>
        </w:rPr>
        <w:t>Cerny</w:t>
      </w:r>
      <w:proofErr w:type="spellEnd"/>
      <w:r>
        <w:rPr>
          <w:color w:val="474747"/>
          <w:sz w:val="22"/>
          <w:szCs w:val="22"/>
        </w:rPr>
        <w:t>.</w:t>
      </w:r>
    </w:p>
    <w:p w14:paraId="1E03B7DC" w14:textId="77777777" w:rsidR="001C071F" w:rsidRDefault="001C071F" w:rsidP="000A1507">
      <w:pPr>
        <w:autoSpaceDE w:val="0"/>
        <w:autoSpaceDN w:val="0"/>
        <w:adjustRightInd w:val="0"/>
        <w:jc w:val="both"/>
        <w:rPr>
          <w:color w:val="474747"/>
          <w:sz w:val="22"/>
          <w:szCs w:val="22"/>
        </w:rPr>
      </w:pPr>
    </w:p>
    <w:p w14:paraId="0FB13B28" w14:textId="77777777" w:rsidR="00F17FCA" w:rsidRDefault="00F17FCA" w:rsidP="000A1507">
      <w:pPr>
        <w:autoSpaceDE w:val="0"/>
        <w:autoSpaceDN w:val="0"/>
        <w:adjustRightInd w:val="0"/>
        <w:jc w:val="both"/>
        <w:rPr>
          <w:color w:val="474747"/>
          <w:sz w:val="22"/>
          <w:szCs w:val="22"/>
        </w:rPr>
      </w:pPr>
      <w:r>
        <w:rPr>
          <w:color w:val="474747"/>
          <w:sz w:val="22"/>
          <w:szCs w:val="22"/>
        </w:rPr>
        <w:t>LES INVENDUS NE DOIVENT PAS RESTER SUR PLACE : Les parents d’élèves, organisateurs de la journée, ont</w:t>
      </w:r>
      <w:r w:rsidR="001C071F">
        <w:rPr>
          <w:color w:val="474747"/>
          <w:sz w:val="22"/>
          <w:szCs w:val="22"/>
        </w:rPr>
        <w:t xml:space="preserve"> </w:t>
      </w:r>
      <w:r>
        <w:rPr>
          <w:color w:val="474747"/>
          <w:sz w:val="22"/>
          <w:szCs w:val="22"/>
        </w:rPr>
        <w:t>fait de leur mieux pour que vous passiez une excellente journée ; merci de les aider en NE LAISSANT RIEN SUR</w:t>
      </w:r>
      <w:r w:rsidR="001C071F">
        <w:rPr>
          <w:color w:val="474747"/>
          <w:sz w:val="22"/>
          <w:szCs w:val="22"/>
        </w:rPr>
        <w:t xml:space="preserve"> </w:t>
      </w:r>
      <w:r>
        <w:rPr>
          <w:color w:val="474747"/>
          <w:sz w:val="22"/>
          <w:szCs w:val="22"/>
        </w:rPr>
        <w:t>PLACE après votre départ. En effet, les services de nettoyage de la mairie facturent le ramassage de tout ce qui se</w:t>
      </w:r>
      <w:r w:rsidR="001C071F">
        <w:rPr>
          <w:color w:val="474747"/>
          <w:sz w:val="22"/>
          <w:szCs w:val="22"/>
        </w:rPr>
        <w:t xml:space="preserve"> </w:t>
      </w:r>
      <w:r>
        <w:rPr>
          <w:color w:val="474747"/>
          <w:sz w:val="22"/>
          <w:szCs w:val="22"/>
        </w:rPr>
        <w:t>trouve en dehors des sacs poubelles mis à votre disposition. Il serait dommage que le bénéfice de la journée soit ainsi</w:t>
      </w:r>
      <w:r w:rsidR="001C071F">
        <w:rPr>
          <w:color w:val="474747"/>
          <w:sz w:val="22"/>
          <w:szCs w:val="22"/>
        </w:rPr>
        <w:t xml:space="preserve"> </w:t>
      </w:r>
      <w:r>
        <w:rPr>
          <w:color w:val="474747"/>
          <w:sz w:val="22"/>
          <w:szCs w:val="22"/>
        </w:rPr>
        <w:t>largement amputé ! Nous rappelons qu’il est destiné à l’école pour la réalisation de nombreux projets.</w:t>
      </w:r>
    </w:p>
    <w:p w14:paraId="1D3724E8" w14:textId="77777777" w:rsidR="001C071F" w:rsidRDefault="001C071F" w:rsidP="000A1507">
      <w:pPr>
        <w:autoSpaceDE w:val="0"/>
        <w:autoSpaceDN w:val="0"/>
        <w:adjustRightInd w:val="0"/>
        <w:jc w:val="both"/>
        <w:rPr>
          <w:color w:val="474747"/>
          <w:sz w:val="22"/>
          <w:szCs w:val="22"/>
        </w:rPr>
      </w:pPr>
    </w:p>
    <w:p w14:paraId="678F94AC" w14:textId="77777777" w:rsidR="001C071F" w:rsidRDefault="001C071F" w:rsidP="000A1507">
      <w:pPr>
        <w:autoSpaceDE w:val="0"/>
        <w:autoSpaceDN w:val="0"/>
        <w:adjustRightInd w:val="0"/>
        <w:jc w:val="both"/>
        <w:rPr>
          <w:color w:val="474747"/>
          <w:sz w:val="22"/>
          <w:szCs w:val="22"/>
        </w:rPr>
      </w:pPr>
    </w:p>
    <w:p w14:paraId="0A4773C3" w14:textId="77777777" w:rsidR="001C071F" w:rsidRDefault="001C071F" w:rsidP="000A1507">
      <w:pPr>
        <w:autoSpaceDE w:val="0"/>
        <w:autoSpaceDN w:val="0"/>
        <w:adjustRightInd w:val="0"/>
        <w:jc w:val="both"/>
        <w:rPr>
          <w:color w:val="474747"/>
          <w:sz w:val="22"/>
          <w:szCs w:val="22"/>
        </w:rPr>
      </w:pPr>
    </w:p>
    <w:p w14:paraId="7230BB2E" w14:textId="77777777" w:rsidR="004832F7" w:rsidRDefault="00F17FCA" w:rsidP="000A1507">
      <w:pPr>
        <w:jc w:val="both"/>
        <w:rPr>
          <w:color w:val="474747"/>
          <w:sz w:val="22"/>
          <w:szCs w:val="22"/>
        </w:rPr>
      </w:pPr>
      <w:r>
        <w:rPr>
          <w:color w:val="474747"/>
          <w:sz w:val="22"/>
          <w:szCs w:val="22"/>
        </w:rPr>
        <w:t>Documents joints aux présentes : bulletin d’inscription, attestation sur l’honneur et règlement du vide-grenier</w:t>
      </w:r>
    </w:p>
    <w:p w14:paraId="5289CE85" w14:textId="77777777" w:rsidR="00F17FCA" w:rsidRDefault="00F17FCA" w:rsidP="00F17FCA">
      <w:pPr>
        <w:rPr>
          <w:color w:val="474747"/>
          <w:sz w:val="22"/>
          <w:szCs w:val="22"/>
        </w:rPr>
      </w:pPr>
    </w:p>
    <w:p w14:paraId="0BC49312" w14:textId="77777777" w:rsidR="00F17FCA" w:rsidRDefault="00F17FCA">
      <w:pPr>
        <w:rPr>
          <w:color w:val="474747"/>
          <w:sz w:val="22"/>
          <w:szCs w:val="22"/>
        </w:rPr>
      </w:pPr>
    </w:p>
    <w:p w14:paraId="0F4AC959" w14:textId="77777777" w:rsidR="005F1D61" w:rsidRDefault="005F1D61">
      <w:pPr>
        <w:rPr>
          <w:color w:val="474747"/>
          <w:sz w:val="22"/>
          <w:szCs w:val="22"/>
        </w:rPr>
      </w:pPr>
    </w:p>
    <w:p w14:paraId="431B0A76" w14:textId="77777777" w:rsidR="005F1D61" w:rsidRDefault="005F1D61">
      <w:pPr>
        <w:rPr>
          <w:color w:val="474747"/>
          <w:sz w:val="22"/>
          <w:szCs w:val="22"/>
        </w:rPr>
      </w:pPr>
    </w:p>
    <w:p w14:paraId="7F6D345E" w14:textId="77777777" w:rsidR="005F1D61" w:rsidRDefault="005F1D61">
      <w:pPr>
        <w:rPr>
          <w:color w:val="474747"/>
          <w:sz w:val="22"/>
          <w:szCs w:val="22"/>
        </w:rPr>
      </w:pPr>
    </w:p>
    <w:p w14:paraId="1B7F02BF" w14:textId="77777777" w:rsidR="005F1D61" w:rsidRDefault="005F1D61">
      <w:pPr>
        <w:rPr>
          <w:color w:val="474747"/>
          <w:sz w:val="22"/>
          <w:szCs w:val="22"/>
        </w:rPr>
      </w:pPr>
    </w:p>
    <w:p w14:paraId="729911F4" w14:textId="77777777" w:rsidR="005F1D61" w:rsidRDefault="005F1D61">
      <w:pPr>
        <w:rPr>
          <w:color w:val="474747"/>
          <w:sz w:val="22"/>
          <w:szCs w:val="22"/>
        </w:rPr>
      </w:pPr>
    </w:p>
    <w:p w14:paraId="7552C329" w14:textId="77777777" w:rsidR="005F1D61" w:rsidRDefault="005F1D61">
      <w:pPr>
        <w:rPr>
          <w:color w:val="474747"/>
          <w:sz w:val="22"/>
          <w:szCs w:val="22"/>
        </w:rPr>
      </w:pPr>
    </w:p>
    <w:p w14:paraId="0315F01D" w14:textId="77777777" w:rsidR="005F1D61" w:rsidRDefault="005F1D61">
      <w:pPr>
        <w:rPr>
          <w:color w:val="474747"/>
          <w:sz w:val="22"/>
          <w:szCs w:val="22"/>
        </w:rPr>
      </w:pPr>
    </w:p>
    <w:p w14:paraId="7BA93185" w14:textId="77777777" w:rsidR="006365DB" w:rsidRDefault="006365DB" w:rsidP="006365DB">
      <w:pPr>
        <w:pBdr>
          <w:top w:val="single" w:sz="4" w:space="1" w:color="auto"/>
          <w:left w:val="single" w:sz="4" w:space="4" w:color="auto"/>
          <w:bottom w:val="single" w:sz="4" w:space="1" w:color="auto"/>
          <w:right w:val="single" w:sz="4" w:space="4" w:color="auto"/>
        </w:pBdr>
        <w:shd w:val="clear" w:color="auto" w:fill="EEECE1" w:themeFill="background2"/>
        <w:autoSpaceDE w:val="0"/>
        <w:autoSpaceDN w:val="0"/>
        <w:adjustRightInd w:val="0"/>
        <w:jc w:val="center"/>
        <w:rPr>
          <w:b/>
          <w:bCs/>
          <w:color w:val="474747"/>
          <w:sz w:val="28"/>
          <w:szCs w:val="28"/>
        </w:rPr>
      </w:pPr>
      <w:r>
        <w:rPr>
          <w:b/>
          <w:bCs/>
          <w:color w:val="474747"/>
          <w:sz w:val="28"/>
          <w:szCs w:val="28"/>
        </w:rPr>
        <w:t>EXPOSANTS : Règlement VIDE-GRENIER « spécial enfance 0-16 ans »</w:t>
      </w:r>
    </w:p>
    <w:p w14:paraId="24DDA2DF" w14:textId="77777777" w:rsidR="006365DB" w:rsidRDefault="006365DB" w:rsidP="006365DB">
      <w:pPr>
        <w:pBdr>
          <w:top w:val="single" w:sz="4" w:space="1" w:color="auto"/>
          <w:left w:val="single" w:sz="4" w:space="4" w:color="auto"/>
          <w:bottom w:val="single" w:sz="4" w:space="1" w:color="auto"/>
          <w:right w:val="single" w:sz="4" w:space="4" w:color="auto"/>
        </w:pBdr>
        <w:shd w:val="clear" w:color="auto" w:fill="EEECE1" w:themeFill="background2"/>
        <w:autoSpaceDE w:val="0"/>
        <w:autoSpaceDN w:val="0"/>
        <w:adjustRightInd w:val="0"/>
        <w:jc w:val="center"/>
        <w:rPr>
          <w:i/>
          <w:iCs/>
          <w:color w:val="000000"/>
          <w:sz w:val="22"/>
          <w:szCs w:val="22"/>
        </w:rPr>
      </w:pPr>
      <w:r>
        <w:rPr>
          <w:i/>
          <w:iCs/>
          <w:color w:val="000000"/>
          <w:sz w:val="22"/>
          <w:szCs w:val="22"/>
        </w:rPr>
        <w:t>(</w:t>
      </w:r>
      <w:proofErr w:type="gramStart"/>
      <w:r>
        <w:rPr>
          <w:i/>
          <w:iCs/>
          <w:color w:val="000000"/>
          <w:sz w:val="22"/>
          <w:szCs w:val="22"/>
        </w:rPr>
        <w:t>jouets</w:t>
      </w:r>
      <w:proofErr w:type="gramEnd"/>
      <w:r>
        <w:rPr>
          <w:i/>
          <w:iCs/>
          <w:color w:val="000000"/>
          <w:sz w:val="22"/>
          <w:szCs w:val="22"/>
        </w:rPr>
        <w:t>, jeux de société, livres, vêtements ...)</w:t>
      </w:r>
    </w:p>
    <w:p w14:paraId="65BE109D" w14:textId="77777777" w:rsidR="006365DB" w:rsidRDefault="006365DB" w:rsidP="006365DB">
      <w:pPr>
        <w:autoSpaceDE w:val="0"/>
        <w:autoSpaceDN w:val="0"/>
        <w:adjustRightInd w:val="0"/>
        <w:rPr>
          <w:color w:val="474747"/>
          <w:sz w:val="22"/>
          <w:szCs w:val="22"/>
        </w:rPr>
      </w:pPr>
    </w:p>
    <w:p w14:paraId="47903B70" w14:textId="6FD7D616" w:rsidR="006365DB" w:rsidRPr="00F17FCA" w:rsidRDefault="006365DB" w:rsidP="006365DB">
      <w:pPr>
        <w:autoSpaceDE w:val="0"/>
        <w:autoSpaceDN w:val="0"/>
        <w:adjustRightInd w:val="0"/>
        <w:spacing w:line="360" w:lineRule="auto"/>
        <w:jc w:val="both"/>
        <w:rPr>
          <w:color w:val="474747"/>
          <w:sz w:val="20"/>
          <w:szCs w:val="20"/>
        </w:rPr>
      </w:pPr>
      <w:r w:rsidRPr="00F17FCA">
        <w:rPr>
          <w:color w:val="474747"/>
          <w:sz w:val="20"/>
          <w:szCs w:val="20"/>
        </w:rPr>
        <w:t>ART.1 : Le vide-grenier « spécial enfance 0-16 ans » (jouets, jeux de société, livres, vêtements</w:t>
      </w:r>
      <w:proofErr w:type="gramStart"/>
      <w:r w:rsidRPr="00F17FCA">
        <w:rPr>
          <w:color w:val="474747"/>
          <w:sz w:val="20"/>
          <w:szCs w:val="20"/>
        </w:rPr>
        <w:t>, …)</w:t>
      </w:r>
      <w:proofErr w:type="gramEnd"/>
      <w:r w:rsidRPr="00F17FCA">
        <w:rPr>
          <w:color w:val="474747"/>
          <w:sz w:val="20"/>
          <w:szCs w:val="20"/>
        </w:rPr>
        <w:t xml:space="preserve"> est organisé par les représentants des parents d’élèves de l’école Les Hélices Vertes de CERNY au profit des enfants de l’école primaire LES HELICES VERTES de CERNY. Il se déroulera le dimanche </w:t>
      </w:r>
      <w:r w:rsidR="00F264AB">
        <w:rPr>
          <w:color w:val="474747"/>
          <w:sz w:val="20"/>
          <w:szCs w:val="20"/>
        </w:rPr>
        <w:t>7</w:t>
      </w:r>
      <w:r w:rsidR="00E61B7D">
        <w:rPr>
          <w:color w:val="474747"/>
          <w:sz w:val="20"/>
          <w:szCs w:val="20"/>
        </w:rPr>
        <w:t xml:space="preserve"> avril 201</w:t>
      </w:r>
      <w:r w:rsidR="00F264AB">
        <w:rPr>
          <w:color w:val="474747"/>
          <w:sz w:val="20"/>
          <w:szCs w:val="20"/>
        </w:rPr>
        <w:t>9</w:t>
      </w:r>
      <w:bookmarkStart w:id="0" w:name="_GoBack"/>
      <w:bookmarkEnd w:id="0"/>
      <w:r w:rsidR="00012F3E">
        <w:rPr>
          <w:color w:val="474747"/>
          <w:sz w:val="22"/>
          <w:szCs w:val="22"/>
        </w:rPr>
        <w:t xml:space="preserve"> </w:t>
      </w:r>
      <w:r w:rsidRPr="00F17FCA">
        <w:rPr>
          <w:color w:val="474747"/>
          <w:sz w:val="20"/>
          <w:szCs w:val="20"/>
        </w:rPr>
        <w:t>dans la cour extérieure de l’Ecole Les HELICES VERTES, ouverture au public de 9h à 17h30, entrée gratuite. Il s’agit d’une vente au déballage entre particuliers uniquement sur le thème de l’enfance de 0 à 16 ans.</w:t>
      </w:r>
    </w:p>
    <w:p w14:paraId="034520D1" w14:textId="77777777" w:rsidR="006365DB" w:rsidRPr="00E61B7D" w:rsidRDefault="006365DB" w:rsidP="006365DB">
      <w:pPr>
        <w:autoSpaceDE w:val="0"/>
        <w:autoSpaceDN w:val="0"/>
        <w:adjustRightInd w:val="0"/>
        <w:spacing w:line="360" w:lineRule="auto"/>
        <w:jc w:val="both"/>
        <w:rPr>
          <w:color w:val="474747"/>
          <w:sz w:val="16"/>
          <w:szCs w:val="16"/>
        </w:rPr>
      </w:pPr>
    </w:p>
    <w:p w14:paraId="0E089F56" w14:textId="77777777" w:rsidR="006365DB" w:rsidRDefault="006365DB" w:rsidP="006365DB">
      <w:pPr>
        <w:autoSpaceDE w:val="0"/>
        <w:autoSpaceDN w:val="0"/>
        <w:adjustRightInd w:val="0"/>
        <w:spacing w:line="360" w:lineRule="auto"/>
        <w:jc w:val="both"/>
        <w:rPr>
          <w:color w:val="474747"/>
          <w:sz w:val="20"/>
          <w:szCs w:val="20"/>
        </w:rPr>
      </w:pPr>
      <w:r w:rsidRPr="00F17FCA">
        <w:rPr>
          <w:color w:val="474747"/>
          <w:sz w:val="20"/>
          <w:szCs w:val="20"/>
        </w:rPr>
        <w:t>ART.2 : Les emplacements seront attribués par les organisateurs par ordre d’arrivée des inscriptions et dans la limite des places disponibles. Aucune réclamation ne sera admise à quelque sujet que ce soit. Il sera interdit de partager ou de sous-louer son emplacement. Les exposants devront laisser leur stand dans le meilleur état de propreté possible. Si le paiement (par chèque uniquement) ou la photocopie de la pièce d’identité ou l’attestation sur l’honneur ne sont pas joints à la réservation, celle-ci ne sera pas prise en compte. Pour des raisons de sécurité, il sera interdit d’ajouter des stands en dehors des emplacements tracés par l’organisateur.</w:t>
      </w:r>
    </w:p>
    <w:p w14:paraId="7BD55C90" w14:textId="77777777" w:rsidR="00E613C5" w:rsidRPr="00F17FCA" w:rsidRDefault="00E613C5" w:rsidP="006365DB">
      <w:pPr>
        <w:autoSpaceDE w:val="0"/>
        <w:autoSpaceDN w:val="0"/>
        <w:adjustRightInd w:val="0"/>
        <w:spacing w:line="360" w:lineRule="auto"/>
        <w:jc w:val="both"/>
        <w:rPr>
          <w:color w:val="474747"/>
          <w:sz w:val="20"/>
          <w:szCs w:val="20"/>
        </w:rPr>
      </w:pPr>
      <w:r>
        <w:rPr>
          <w:color w:val="474747"/>
          <w:sz w:val="20"/>
          <w:szCs w:val="20"/>
        </w:rPr>
        <w:t>Les emplacements ne pourro</w:t>
      </w:r>
      <w:r w:rsidR="00D97F80">
        <w:rPr>
          <w:color w:val="474747"/>
          <w:sz w:val="20"/>
          <w:szCs w:val="20"/>
        </w:rPr>
        <w:t xml:space="preserve">nt </w:t>
      </w:r>
      <w:r w:rsidR="00C8061F">
        <w:rPr>
          <w:color w:val="474747"/>
          <w:sz w:val="20"/>
          <w:szCs w:val="20"/>
        </w:rPr>
        <w:t xml:space="preserve">pas </w:t>
      </w:r>
      <w:r w:rsidR="00D97F80">
        <w:rPr>
          <w:color w:val="474747"/>
          <w:sz w:val="20"/>
          <w:szCs w:val="20"/>
        </w:rPr>
        <w:t>faire moins de 2 mètres liné</w:t>
      </w:r>
      <w:r>
        <w:rPr>
          <w:color w:val="474747"/>
          <w:sz w:val="20"/>
          <w:szCs w:val="20"/>
        </w:rPr>
        <w:t>aires.</w:t>
      </w:r>
    </w:p>
    <w:p w14:paraId="434D0B9B" w14:textId="77777777" w:rsidR="006365DB" w:rsidRPr="00E61B7D" w:rsidRDefault="006365DB" w:rsidP="006365DB">
      <w:pPr>
        <w:autoSpaceDE w:val="0"/>
        <w:autoSpaceDN w:val="0"/>
        <w:adjustRightInd w:val="0"/>
        <w:spacing w:line="360" w:lineRule="auto"/>
        <w:jc w:val="both"/>
        <w:rPr>
          <w:color w:val="474747"/>
          <w:sz w:val="16"/>
          <w:szCs w:val="16"/>
        </w:rPr>
      </w:pPr>
    </w:p>
    <w:p w14:paraId="7DC3068E" w14:textId="77777777" w:rsidR="006365DB" w:rsidRPr="00F17FCA" w:rsidRDefault="006365DB" w:rsidP="006365DB">
      <w:pPr>
        <w:autoSpaceDE w:val="0"/>
        <w:autoSpaceDN w:val="0"/>
        <w:adjustRightInd w:val="0"/>
        <w:spacing w:line="360" w:lineRule="auto"/>
        <w:jc w:val="both"/>
        <w:rPr>
          <w:color w:val="474747"/>
          <w:sz w:val="20"/>
          <w:szCs w:val="20"/>
        </w:rPr>
      </w:pPr>
      <w:r w:rsidRPr="00F17FCA">
        <w:rPr>
          <w:color w:val="474747"/>
          <w:sz w:val="20"/>
          <w:szCs w:val="20"/>
        </w:rPr>
        <w:t>ART.3 : Les organisateurs se réservent le droit de refuser toute candidature ou d’exclure tout exposant qui troublerait le bon ordre, la moralité du vide-grenier ou qui ne respecterait pas le cadre mis à leur disposition (ceci sans qu’il puisse leur être réclamé d’indemnisation d’aucune sorte).</w:t>
      </w:r>
    </w:p>
    <w:p w14:paraId="3DDF8034" w14:textId="77777777" w:rsidR="006365DB" w:rsidRPr="00E61B7D" w:rsidRDefault="006365DB" w:rsidP="006365DB">
      <w:pPr>
        <w:autoSpaceDE w:val="0"/>
        <w:autoSpaceDN w:val="0"/>
        <w:adjustRightInd w:val="0"/>
        <w:spacing w:line="360" w:lineRule="auto"/>
        <w:jc w:val="both"/>
        <w:rPr>
          <w:color w:val="474747"/>
          <w:sz w:val="16"/>
          <w:szCs w:val="16"/>
        </w:rPr>
      </w:pPr>
    </w:p>
    <w:p w14:paraId="4246263A" w14:textId="77777777" w:rsidR="006365DB" w:rsidRPr="00F17FCA" w:rsidRDefault="006365DB" w:rsidP="006365DB">
      <w:pPr>
        <w:autoSpaceDE w:val="0"/>
        <w:autoSpaceDN w:val="0"/>
        <w:adjustRightInd w:val="0"/>
        <w:spacing w:line="360" w:lineRule="auto"/>
        <w:jc w:val="both"/>
        <w:rPr>
          <w:color w:val="474747"/>
          <w:sz w:val="20"/>
          <w:szCs w:val="20"/>
        </w:rPr>
      </w:pPr>
      <w:r w:rsidRPr="00F17FCA">
        <w:rPr>
          <w:color w:val="474747"/>
          <w:sz w:val="20"/>
          <w:szCs w:val="20"/>
        </w:rPr>
        <w:t>ART.4 : Les exposants arriveront entre 7h00 et 8h30 (derniers délais). Ils devront présenter leur pièce d’identité et seront placés par un membre de l’organisation. L’ouverture au public se fera de 9h00 à 17h30.</w:t>
      </w:r>
      <w:r w:rsidR="00EB6875">
        <w:rPr>
          <w:color w:val="474747"/>
          <w:sz w:val="20"/>
          <w:szCs w:val="20"/>
        </w:rPr>
        <w:t xml:space="preserve"> Les véhicules ne peuvent </w:t>
      </w:r>
      <w:r w:rsidR="00C8061F">
        <w:rPr>
          <w:color w:val="474747"/>
          <w:sz w:val="20"/>
          <w:szCs w:val="20"/>
        </w:rPr>
        <w:t xml:space="preserve">pas </w:t>
      </w:r>
      <w:r w:rsidR="00EB6875">
        <w:rPr>
          <w:color w:val="474747"/>
          <w:sz w:val="20"/>
          <w:szCs w:val="20"/>
        </w:rPr>
        <w:t>entrer dans la cour de l’école.</w:t>
      </w:r>
    </w:p>
    <w:p w14:paraId="18356906" w14:textId="77777777" w:rsidR="006365DB" w:rsidRPr="00E61B7D" w:rsidRDefault="006365DB" w:rsidP="006365DB">
      <w:pPr>
        <w:autoSpaceDE w:val="0"/>
        <w:autoSpaceDN w:val="0"/>
        <w:adjustRightInd w:val="0"/>
        <w:spacing w:line="360" w:lineRule="auto"/>
        <w:jc w:val="both"/>
        <w:rPr>
          <w:color w:val="474747"/>
          <w:sz w:val="16"/>
          <w:szCs w:val="16"/>
        </w:rPr>
      </w:pPr>
    </w:p>
    <w:p w14:paraId="540AB883" w14:textId="77777777" w:rsidR="00E61B7D" w:rsidRDefault="006365DB" w:rsidP="006365DB">
      <w:pPr>
        <w:autoSpaceDE w:val="0"/>
        <w:autoSpaceDN w:val="0"/>
        <w:adjustRightInd w:val="0"/>
        <w:spacing w:line="360" w:lineRule="auto"/>
        <w:jc w:val="both"/>
        <w:rPr>
          <w:color w:val="474747"/>
          <w:sz w:val="20"/>
          <w:szCs w:val="20"/>
        </w:rPr>
      </w:pPr>
      <w:r w:rsidRPr="00F17FCA">
        <w:rPr>
          <w:color w:val="474747"/>
          <w:sz w:val="20"/>
          <w:szCs w:val="20"/>
        </w:rPr>
        <w:t xml:space="preserve">ART.5 : Les objets exposés sont sous la responsabilité de leur propriétaire à leur risque et péril, les organisateurs ne pourront être tenus responsables, en cas de perte, casse, vol ou autres détériorations, y compris par cas fortuit ou force majeur. </w:t>
      </w:r>
    </w:p>
    <w:p w14:paraId="3A554F4F" w14:textId="77777777" w:rsidR="006365DB" w:rsidRPr="00F17FCA" w:rsidRDefault="006365DB" w:rsidP="006365DB">
      <w:pPr>
        <w:autoSpaceDE w:val="0"/>
        <w:autoSpaceDN w:val="0"/>
        <w:adjustRightInd w:val="0"/>
        <w:spacing w:line="360" w:lineRule="auto"/>
        <w:jc w:val="both"/>
        <w:rPr>
          <w:color w:val="474747"/>
          <w:sz w:val="20"/>
          <w:szCs w:val="20"/>
        </w:rPr>
      </w:pPr>
      <w:r w:rsidRPr="00F17FCA">
        <w:rPr>
          <w:color w:val="474747"/>
          <w:sz w:val="20"/>
          <w:szCs w:val="20"/>
        </w:rPr>
        <w:t>L’article L.310-2 du code de commerce autorise chaque exposan</w:t>
      </w:r>
      <w:r>
        <w:rPr>
          <w:color w:val="474747"/>
          <w:sz w:val="20"/>
          <w:szCs w:val="20"/>
        </w:rPr>
        <w:t>t à ne participer qu’à 2 vide</w:t>
      </w:r>
      <w:r w:rsidRPr="00F17FCA">
        <w:rPr>
          <w:color w:val="474747"/>
          <w:sz w:val="20"/>
          <w:szCs w:val="20"/>
        </w:rPr>
        <w:t>-grenier</w:t>
      </w:r>
      <w:r>
        <w:rPr>
          <w:color w:val="474747"/>
          <w:sz w:val="20"/>
          <w:szCs w:val="20"/>
        </w:rPr>
        <w:t>s</w:t>
      </w:r>
      <w:r w:rsidRPr="00F17FCA">
        <w:rPr>
          <w:color w:val="474747"/>
          <w:sz w:val="20"/>
          <w:szCs w:val="20"/>
        </w:rPr>
        <w:t xml:space="preserve"> par an et pour la vente d’objets personnels usagés uniquement.</w:t>
      </w:r>
    </w:p>
    <w:p w14:paraId="75D05BBE" w14:textId="77777777" w:rsidR="006365DB" w:rsidRPr="00E61B7D" w:rsidRDefault="006365DB" w:rsidP="006365DB">
      <w:pPr>
        <w:autoSpaceDE w:val="0"/>
        <w:autoSpaceDN w:val="0"/>
        <w:adjustRightInd w:val="0"/>
        <w:spacing w:line="360" w:lineRule="auto"/>
        <w:jc w:val="both"/>
        <w:rPr>
          <w:color w:val="474747"/>
          <w:sz w:val="16"/>
          <w:szCs w:val="16"/>
        </w:rPr>
      </w:pPr>
    </w:p>
    <w:p w14:paraId="555C8441" w14:textId="77777777" w:rsidR="006365DB" w:rsidRPr="00F17FCA" w:rsidRDefault="006365DB" w:rsidP="00664220">
      <w:pPr>
        <w:autoSpaceDE w:val="0"/>
        <w:autoSpaceDN w:val="0"/>
        <w:adjustRightInd w:val="0"/>
        <w:spacing w:line="360" w:lineRule="auto"/>
        <w:jc w:val="both"/>
        <w:rPr>
          <w:color w:val="474747"/>
          <w:sz w:val="20"/>
          <w:szCs w:val="20"/>
        </w:rPr>
      </w:pPr>
      <w:r w:rsidRPr="00F17FCA">
        <w:rPr>
          <w:color w:val="474747"/>
          <w:sz w:val="20"/>
          <w:szCs w:val="20"/>
        </w:rPr>
        <w:t>ART.6 : Aucune vente ne pourra être proposée aux visiteurs sans inscription préalable acceptée par l’organisation.</w:t>
      </w:r>
    </w:p>
    <w:p w14:paraId="594A91BF" w14:textId="77777777" w:rsidR="006365DB" w:rsidRPr="00E61B7D" w:rsidRDefault="006365DB" w:rsidP="00664220">
      <w:pPr>
        <w:autoSpaceDE w:val="0"/>
        <w:autoSpaceDN w:val="0"/>
        <w:adjustRightInd w:val="0"/>
        <w:spacing w:line="360" w:lineRule="auto"/>
        <w:jc w:val="both"/>
        <w:rPr>
          <w:color w:val="474747"/>
          <w:sz w:val="16"/>
          <w:szCs w:val="16"/>
        </w:rPr>
      </w:pPr>
    </w:p>
    <w:p w14:paraId="1CC627F4" w14:textId="77777777" w:rsidR="006365DB" w:rsidRPr="00F17FCA" w:rsidRDefault="006365DB" w:rsidP="00664220">
      <w:pPr>
        <w:autoSpaceDE w:val="0"/>
        <w:autoSpaceDN w:val="0"/>
        <w:adjustRightInd w:val="0"/>
        <w:spacing w:line="360" w:lineRule="auto"/>
        <w:jc w:val="both"/>
        <w:rPr>
          <w:color w:val="474747"/>
          <w:sz w:val="20"/>
          <w:szCs w:val="20"/>
        </w:rPr>
      </w:pPr>
      <w:r w:rsidRPr="00F17FCA">
        <w:rPr>
          <w:color w:val="474747"/>
          <w:sz w:val="20"/>
          <w:szCs w:val="20"/>
        </w:rPr>
        <w:t>ART.7 : Les exposants doivent prévoir l’équipement complet du stand. Ils sont responsables de tous dommages aux personnes ou aux biens qu’ils pourraient occasionner et doivent être couvert par une assurance.</w:t>
      </w:r>
    </w:p>
    <w:p w14:paraId="78F76DC4" w14:textId="77777777" w:rsidR="006365DB" w:rsidRPr="00E61B7D" w:rsidRDefault="006365DB" w:rsidP="00664220">
      <w:pPr>
        <w:autoSpaceDE w:val="0"/>
        <w:autoSpaceDN w:val="0"/>
        <w:adjustRightInd w:val="0"/>
        <w:spacing w:line="360" w:lineRule="auto"/>
        <w:jc w:val="both"/>
        <w:rPr>
          <w:color w:val="474747"/>
          <w:sz w:val="16"/>
          <w:szCs w:val="16"/>
        </w:rPr>
      </w:pPr>
    </w:p>
    <w:p w14:paraId="473AE5E6" w14:textId="77777777" w:rsidR="006365DB" w:rsidRPr="00F17FCA" w:rsidRDefault="006365DB" w:rsidP="00664220">
      <w:pPr>
        <w:autoSpaceDE w:val="0"/>
        <w:autoSpaceDN w:val="0"/>
        <w:adjustRightInd w:val="0"/>
        <w:spacing w:line="360" w:lineRule="auto"/>
        <w:jc w:val="both"/>
        <w:rPr>
          <w:color w:val="474747"/>
          <w:sz w:val="20"/>
          <w:szCs w:val="20"/>
        </w:rPr>
      </w:pPr>
      <w:r w:rsidRPr="00F17FCA">
        <w:rPr>
          <w:color w:val="474747"/>
          <w:sz w:val="20"/>
          <w:szCs w:val="20"/>
        </w:rPr>
        <w:t>ART.8 : Les exposants ne doivent laisser aucun déchet ou objet après leur départ ; des sacs poubelle seront mis à disposition. L’organisateur se réserve le droit de demander aux exposants indélicats de régler la somme nécessaire au nettoyage.</w:t>
      </w:r>
    </w:p>
    <w:p w14:paraId="39927F66" w14:textId="77777777" w:rsidR="006365DB" w:rsidRPr="00E61B7D" w:rsidRDefault="006365DB" w:rsidP="00664220">
      <w:pPr>
        <w:autoSpaceDE w:val="0"/>
        <w:autoSpaceDN w:val="0"/>
        <w:adjustRightInd w:val="0"/>
        <w:spacing w:line="360" w:lineRule="auto"/>
        <w:jc w:val="both"/>
        <w:rPr>
          <w:color w:val="474747"/>
          <w:sz w:val="16"/>
          <w:szCs w:val="16"/>
        </w:rPr>
      </w:pPr>
    </w:p>
    <w:p w14:paraId="442E3389" w14:textId="77777777" w:rsidR="006365DB" w:rsidRPr="00F17FCA" w:rsidRDefault="006365DB" w:rsidP="00664220">
      <w:pPr>
        <w:autoSpaceDE w:val="0"/>
        <w:autoSpaceDN w:val="0"/>
        <w:adjustRightInd w:val="0"/>
        <w:spacing w:line="360" w:lineRule="auto"/>
        <w:jc w:val="both"/>
        <w:rPr>
          <w:color w:val="474747"/>
          <w:sz w:val="20"/>
          <w:szCs w:val="20"/>
        </w:rPr>
      </w:pPr>
      <w:r w:rsidRPr="00F17FCA">
        <w:rPr>
          <w:color w:val="474747"/>
          <w:sz w:val="20"/>
          <w:szCs w:val="20"/>
        </w:rPr>
        <w:t>ART.9 : En cas de force majeur entrainant la suppression de la manifestation, les fonds versés ne seront pas rendus, et ce, sans que les exposants puissent exercer un recours à quelque titre que ce soit contre les organisateurs.</w:t>
      </w:r>
    </w:p>
    <w:p w14:paraId="3B7BF38C" w14:textId="77777777" w:rsidR="006365DB" w:rsidRPr="00F17FCA" w:rsidRDefault="006365DB" w:rsidP="00664220">
      <w:pPr>
        <w:autoSpaceDE w:val="0"/>
        <w:autoSpaceDN w:val="0"/>
        <w:adjustRightInd w:val="0"/>
        <w:spacing w:line="360" w:lineRule="auto"/>
        <w:jc w:val="both"/>
        <w:rPr>
          <w:color w:val="474747"/>
          <w:sz w:val="20"/>
          <w:szCs w:val="20"/>
        </w:rPr>
      </w:pPr>
      <w:r w:rsidRPr="00F17FCA">
        <w:rPr>
          <w:color w:val="474747"/>
          <w:sz w:val="20"/>
          <w:szCs w:val="20"/>
        </w:rPr>
        <w:t xml:space="preserve">Les désistements des exposants après le </w:t>
      </w:r>
      <w:r w:rsidR="003A7918">
        <w:rPr>
          <w:color w:val="474747"/>
          <w:sz w:val="20"/>
          <w:szCs w:val="20"/>
        </w:rPr>
        <w:t>31 mars 2019</w:t>
      </w:r>
      <w:r w:rsidRPr="00F17FCA">
        <w:rPr>
          <w:color w:val="474747"/>
          <w:sz w:val="20"/>
          <w:szCs w:val="20"/>
        </w:rPr>
        <w:t xml:space="preserve"> inclus ne seront pas remboursés.</w:t>
      </w:r>
    </w:p>
    <w:p w14:paraId="1D3B2777" w14:textId="77777777" w:rsidR="006365DB" w:rsidRPr="00E61B7D" w:rsidRDefault="006365DB" w:rsidP="00664220">
      <w:pPr>
        <w:autoSpaceDE w:val="0"/>
        <w:autoSpaceDN w:val="0"/>
        <w:adjustRightInd w:val="0"/>
        <w:spacing w:line="360" w:lineRule="auto"/>
        <w:jc w:val="both"/>
        <w:rPr>
          <w:color w:val="474747"/>
          <w:sz w:val="16"/>
          <w:szCs w:val="16"/>
        </w:rPr>
      </w:pPr>
    </w:p>
    <w:p w14:paraId="0165BF66" w14:textId="77777777" w:rsidR="006365DB" w:rsidRDefault="006365DB" w:rsidP="00664220">
      <w:pPr>
        <w:autoSpaceDE w:val="0"/>
        <w:autoSpaceDN w:val="0"/>
        <w:adjustRightInd w:val="0"/>
        <w:spacing w:line="360" w:lineRule="auto"/>
        <w:jc w:val="both"/>
        <w:rPr>
          <w:color w:val="474747"/>
          <w:sz w:val="20"/>
          <w:szCs w:val="20"/>
        </w:rPr>
      </w:pPr>
      <w:r w:rsidRPr="00F17FCA">
        <w:rPr>
          <w:color w:val="474747"/>
          <w:sz w:val="20"/>
          <w:szCs w:val="20"/>
        </w:rPr>
        <w:t xml:space="preserve">ART.10 : L’inscription au vide grenier du dimanche </w:t>
      </w:r>
      <w:r w:rsidR="003A7918">
        <w:rPr>
          <w:color w:val="474747"/>
          <w:sz w:val="20"/>
          <w:szCs w:val="20"/>
        </w:rPr>
        <w:t>7</w:t>
      </w:r>
      <w:r w:rsidR="00E61B7D">
        <w:rPr>
          <w:color w:val="474747"/>
          <w:sz w:val="20"/>
          <w:szCs w:val="20"/>
        </w:rPr>
        <w:t xml:space="preserve"> avril 201</w:t>
      </w:r>
      <w:r w:rsidR="003A7918">
        <w:rPr>
          <w:color w:val="474747"/>
          <w:sz w:val="20"/>
          <w:szCs w:val="20"/>
        </w:rPr>
        <w:t>9</w:t>
      </w:r>
      <w:r w:rsidR="00012F3E">
        <w:rPr>
          <w:color w:val="474747"/>
          <w:sz w:val="22"/>
          <w:szCs w:val="22"/>
        </w:rPr>
        <w:t xml:space="preserve"> </w:t>
      </w:r>
      <w:r w:rsidRPr="00F17FCA">
        <w:rPr>
          <w:color w:val="474747"/>
          <w:sz w:val="20"/>
          <w:szCs w:val="20"/>
        </w:rPr>
        <w:t>entraîne l’acceptation sans réserve de ce règlement.</w:t>
      </w:r>
    </w:p>
    <w:p w14:paraId="376C6440" w14:textId="77777777" w:rsidR="006365DB" w:rsidRPr="00E613C5" w:rsidRDefault="006365DB" w:rsidP="006365DB">
      <w:pPr>
        <w:autoSpaceDE w:val="0"/>
        <w:autoSpaceDN w:val="0"/>
        <w:adjustRightInd w:val="0"/>
        <w:spacing w:line="360" w:lineRule="auto"/>
        <w:jc w:val="both"/>
        <w:rPr>
          <w:i/>
          <w:sz w:val="20"/>
          <w:szCs w:val="20"/>
        </w:rPr>
      </w:pPr>
      <w:r w:rsidRPr="00E613C5">
        <w:rPr>
          <w:i/>
          <w:color w:val="474747"/>
          <w:sz w:val="20"/>
          <w:szCs w:val="20"/>
        </w:rPr>
        <w:t>Les représentants des parents d’élèves de l’école Les Hélices Vertes, organisateurs.</w:t>
      </w:r>
    </w:p>
    <w:p w14:paraId="544ECDEE" w14:textId="77777777" w:rsidR="00F17FCA" w:rsidRDefault="00F17FCA" w:rsidP="005F1D61">
      <w:pPr>
        <w:pBdr>
          <w:bottom w:val="single" w:sz="4" w:space="1" w:color="auto"/>
        </w:pBdr>
        <w:rPr>
          <w:color w:val="474747"/>
          <w:sz w:val="22"/>
          <w:szCs w:val="22"/>
        </w:rPr>
      </w:pPr>
    </w:p>
    <w:p w14:paraId="6E3F113A" w14:textId="77777777" w:rsidR="00F17FCA" w:rsidRDefault="00F17FCA" w:rsidP="00F17FCA">
      <w:pPr>
        <w:pBdr>
          <w:top w:val="single" w:sz="4" w:space="1" w:color="auto"/>
          <w:left w:val="single" w:sz="4" w:space="4" w:color="auto"/>
          <w:bottom w:val="single" w:sz="4" w:space="1" w:color="auto"/>
          <w:right w:val="single" w:sz="4" w:space="4" w:color="auto"/>
        </w:pBdr>
        <w:shd w:val="clear" w:color="auto" w:fill="EEECE1" w:themeFill="background2"/>
        <w:autoSpaceDE w:val="0"/>
        <w:autoSpaceDN w:val="0"/>
        <w:adjustRightInd w:val="0"/>
        <w:jc w:val="center"/>
        <w:rPr>
          <w:color w:val="000000"/>
          <w:sz w:val="36"/>
          <w:szCs w:val="36"/>
        </w:rPr>
      </w:pPr>
      <w:r>
        <w:rPr>
          <w:color w:val="000000"/>
          <w:sz w:val="36"/>
          <w:szCs w:val="36"/>
        </w:rPr>
        <w:lastRenderedPageBreak/>
        <w:t>Bulletin d’inscription au vide-grenier « spécial enfance 0-16 ans »</w:t>
      </w:r>
    </w:p>
    <w:p w14:paraId="0484E23F" w14:textId="77777777" w:rsidR="00F17FCA" w:rsidRDefault="00F17FCA" w:rsidP="00F17FCA">
      <w:pPr>
        <w:autoSpaceDE w:val="0"/>
        <w:autoSpaceDN w:val="0"/>
        <w:adjustRightInd w:val="0"/>
        <w:rPr>
          <w:b/>
          <w:bCs/>
          <w:color w:val="474747"/>
          <w:sz w:val="22"/>
          <w:szCs w:val="22"/>
        </w:rPr>
      </w:pPr>
    </w:p>
    <w:p w14:paraId="78E84E3E" w14:textId="77777777" w:rsidR="00F17FCA" w:rsidRDefault="00F17FCA" w:rsidP="00F17FCA">
      <w:pPr>
        <w:autoSpaceDE w:val="0"/>
        <w:autoSpaceDN w:val="0"/>
        <w:adjustRightInd w:val="0"/>
        <w:rPr>
          <w:b/>
          <w:bCs/>
          <w:color w:val="474747"/>
          <w:sz w:val="22"/>
          <w:szCs w:val="22"/>
        </w:rPr>
      </w:pPr>
      <w:r>
        <w:rPr>
          <w:b/>
          <w:bCs/>
          <w:color w:val="474747"/>
          <w:sz w:val="22"/>
          <w:szCs w:val="22"/>
        </w:rPr>
        <w:t>Document à retourner avec :</w:t>
      </w:r>
    </w:p>
    <w:p w14:paraId="030EAC0B" w14:textId="77777777" w:rsidR="00F17FCA" w:rsidRDefault="00F17FCA" w:rsidP="00F17FCA">
      <w:pPr>
        <w:autoSpaceDE w:val="0"/>
        <w:autoSpaceDN w:val="0"/>
        <w:adjustRightInd w:val="0"/>
        <w:rPr>
          <w:b/>
          <w:bCs/>
          <w:color w:val="474747"/>
          <w:sz w:val="22"/>
          <w:szCs w:val="22"/>
        </w:rPr>
      </w:pPr>
    </w:p>
    <w:p w14:paraId="64EADDDD" w14:textId="77777777" w:rsidR="00F17FCA" w:rsidRDefault="00F17FCA" w:rsidP="00F17FCA">
      <w:pPr>
        <w:autoSpaceDE w:val="0"/>
        <w:autoSpaceDN w:val="0"/>
        <w:adjustRightInd w:val="0"/>
        <w:rPr>
          <w:b/>
          <w:bCs/>
          <w:color w:val="474747"/>
          <w:sz w:val="22"/>
          <w:szCs w:val="22"/>
        </w:rPr>
      </w:pPr>
      <w:r>
        <w:rPr>
          <w:color w:val="474747"/>
          <w:sz w:val="22"/>
          <w:szCs w:val="22"/>
        </w:rPr>
        <w:t xml:space="preserve">- </w:t>
      </w:r>
      <w:r>
        <w:rPr>
          <w:b/>
          <w:bCs/>
          <w:color w:val="474747"/>
          <w:sz w:val="22"/>
          <w:szCs w:val="22"/>
        </w:rPr>
        <w:t>une photocopie de votre pièce d’identité (recto/verso)</w:t>
      </w:r>
    </w:p>
    <w:p w14:paraId="214E4626" w14:textId="77777777" w:rsidR="00F17FCA" w:rsidRDefault="00F17FCA" w:rsidP="00F17FCA">
      <w:pPr>
        <w:autoSpaceDE w:val="0"/>
        <w:autoSpaceDN w:val="0"/>
        <w:adjustRightInd w:val="0"/>
        <w:rPr>
          <w:b/>
          <w:bCs/>
          <w:color w:val="474747"/>
          <w:sz w:val="22"/>
          <w:szCs w:val="22"/>
        </w:rPr>
      </w:pPr>
      <w:r>
        <w:rPr>
          <w:color w:val="474747"/>
          <w:sz w:val="22"/>
          <w:szCs w:val="22"/>
        </w:rPr>
        <w:t xml:space="preserve">- </w:t>
      </w:r>
      <w:r>
        <w:rPr>
          <w:b/>
          <w:bCs/>
          <w:color w:val="474747"/>
          <w:sz w:val="22"/>
          <w:szCs w:val="22"/>
        </w:rPr>
        <w:t>votre attestation sur l’honneur complétée</w:t>
      </w:r>
    </w:p>
    <w:p w14:paraId="52E5E8A2" w14:textId="77777777" w:rsidR="00F17FCA" w:rsidRDefault="00F17FCA" w:rsidP="00F17FCA">
      <w:pPr>
        <w:autoSpaceDE w:val="0"/>
        <w:autoSpaceDN w:val="0"/>
        <w:adjustRightInd w:val="0"/>
        <w:rPr>
          <w:b/>
          <w:bCs/>
          <w:color w:val="000000"/>
          <w:sz w:val="22"/>
          <w:szCs w:val="22"/>
        </w:rPr>
      </w:pPr>
      <w:r>
        <w:rPr>
          <w:color w:val="474747"/>
          <w:sz w:val="22"/>
          <w:szCs w:val="22"/>
        </w:rPr>
        <w:t xml:space="preserve">- </w:t>
      </w:r>
      <w:r>
        <w:rPr>
          <w:b/>
          <w:bCs/>
          <w:color w:val="474747"/>
          <w:sz w:val="22"/>
          <w:szCs w:val="22"/>
        </w:rPr>
        <w:t xml:space="preserve">le règlement par chèque à l’ordre de </w:t>
      </w:r>
      <w:r>
        <w:rPr>
          <w:b/>
          <w:bCs/>
          <w:color w:val="000000"/>
          <w:sz w:val="22"/>
          <w:szCs w:val="22"/>
        </w:rPr>
        <w:t>COOPELICES</w:t>
      </w:r>
    </w:p>
    <w:p w14:paraId="591A7DF8" w14:textId="77777777" w:rsidR="00F17FCA" w:rsidRDefault="00F17FCA" w:rsidP="00F17FCA">
      <w:pPr>
        <w:autoSpaceDE w:val="0"/>
        <w:autoSpaceDN w:val="0"/>
        <w:adjustRightInd w:val="0"/>
        <w:rPr>
          <w:b/>
          <w:bCs/>
          <w:color w:val="000000"/>
          <w:sz w:val="22"/>
          <w:szCs w:val="22"/>
        </w:rPr>
      </w:pPr>
    </w:p>
    <w:p w14:paraId="685F7B3E" w14:textId="77777777" w:rsidR="00F17FCA" w:rsidRDefault="00F17FCA" w:rsidP="00F17FCA">
      <w:pPr>
        <w:autoSpaceDE w:val="0"/>
        <w:autoSpaceDN w:val="0"/>
        <w:adjustRightInd w:val="0"/>
        <w:rPr>
          <w:b/>
          <w:bCs/>
          <w:color w:val="000000"/>
          <w:sz w:val="22"/>
          <w:szCs w:val="22"/>
        </w:rPr>
      </w:pPr>
    </w:p>
    <w:p w14:paraId="3207E5CC" w14:textId="77777777" w:rsidR="00F17FCA" w:rsidRDefault="00F17FCA" w:rsidP="00F17FCA">
      <w:pPr>
        <w:autoSpaceDE w:val="0"/>
        <w:autoSpaceDN w:val="0"/>
        <w:adjustRightInd w:val="0"/>
        <w:jc w:val="both"/>
        <w:rPr>
          <w:color w:val="474747"/>
        </w:rPr>
      </w:pPr>
      <w:r>
        <w:rPr>
          <w:color w:val="474747"/>
        </w:rPr>
        <w:t>NOM………………………………………………………………………………………………………...</w:t>
      </w:r>
      <w:r w:rsidR="004172C5">
        <w:rPr>
          <w:color w:val="474747"/>
        </w:rPr>
        <w:t>..</w:t>
      </w:r>
    </w:p>
    <w:p w14:paraId="740788A4" w14:textId="77777777" w:rsidR="00F17FCA" w:rsidRDefault="00F17FCA" w:rsidP="00F17FCA">
      <w:pPr>
        <w:autoSpaceDE w:val="0"/>
        <w:autoSpaceDN w:val="0"/>
        <w:adjustRightInd w:val="0"/>
        <w:jc w:val="both"/>
        <w:rPr>
          <w:color w:val="474747"/>
        </w:rPr>
      </w:pPr>
      <w:r>
        <w:rPr>
          <w:color w:val="474747"/>
        </w:rPr>
        <w:t>PRENOM……………………………………………………………………………..……………………...</w:t>
      </w:r>
      <w:r w:rsidR="004172C5">
        <w:rPr>
          <w:color w:val="474747"/>
        </w:rPr>
        <w:t>.</w:t>
      </w:r>
    </w:p>
    <w:p w14:paraId="6011EAFF" w14:textId="77777777" w:rsidR="00F17FCA" w:rsidRDefault="00F17FCA" w:rsidP="00F17FCA">
      <w:pPr>
        <w:autoSpaceDE w:val="0"/>
        <w:autoSpaceDN w:val="0"/>
        <w:adjustRightInd w:val="0"/>
        <w:jc w:val="both"/>
        <w:rPr>
          <w:color w:val="474747"/>
        </w:rPr>
      </w:pPr>
      <w:r>
        <w:rPr>
          <w:color w:val="474747"/>
        </w:rPr>
        <w:t>ADRESSE…………………</w:t>
      </w:r>
      <w:r w:rsidR="004172C5">
        <w:rPr>
          <w:color w:val="474747"/>
        </w:rPr>
        <w:t>………………………………………………………………………………….</w:t>
      </w:r>
    </w:p>
    <w:p w14:paraId="2A711660" w14:textId="77777777" w:rsidR="00F17FCA" w:rsidRDefault="00F17FCA" w:rsidP="00F17FCA">
      <w:pPr>
        <w:autoSpaceDE w:val="0"/>
        <w:autoSpaceDN w:val="0"/>
        <w:adjustRightInd w:val="0"/>
        <w:jc w:val="both"/>
        <w:rPr>
          <w:color w:val="474747"/>
        </w:rPr>
      </w:pPr>
      <w:r>
        <w:rPr>
          <w:color w:val="474747"/>
        </w:rPr>
        <w:t>……………………………………………………………………………………………………….………..</w:t>
      </w:r>
    </w:p>
    <w:p w14:paraId="4F741D44" w14:textId="77777777" w:rsidR="00F17FCA" w:rsidRDefault="00F17FCA" w:rsidP="00F17FCA">
      <w:pPr>
        <w:autoSpaceDE w:val="0"/>
        <w:autoSpaceDN w:val="0"/>
        <w:adjustRightInd w:val="0"/>
        <w:jc w:val="both"/>
        <w:rPr>
          <w:color w:val="474747"/>
        </w:rPr>
      </w:pPr>
      <w:r>
        <w:rPr>
          <w:color w:val="474747"/>
        </w:rPr>
        <w:t>MAIL……………………………………………..…….……@……………………………………………</w:t>
      </w:r>
      <w:proofErr w:type="gramStart"/>
      <w:r>
        <w:rPr>
          <w:color w:val="474747"/>
        </w:rPr>
        <w:t>..</w:t>
      </w:r>
      <w:proofErr w:type="gramEnd"/>
    </w:p>
    <w:p w14:paraId="3493A2FA" w14:textId="77777777" w:rsidR="00F17FCA" w:rsidRDefault="00F17FCA" w:rsidP="00F17FCA">
      <w:pPr>
        <w:autoSpaceDE w:val="0"/>
        <w:autoSpaceDN w:val="0"/>
        <w:adjustRightInd w:val="0"/>
        <w:jc w:val="both"/>
        <w:rPr>
          <w:color w:val="474747"/>
        </w:rPr>
      </w:pPr>
      <w:r>
        <w:rPr>
          <w:color w:val="474747"/>
        </w:rPr>
        <w:t>TÉLÉPHONE………………………………………………………………………………..……………….</w:t>
      </w:r>
      <w:r w:rsidR="004172C5">
        <w:rPr>
          <w:color w:val="474747"/>
        </w:rPr>
        <w:t>.</w:t>
      </w:r>
    </w:p>
    <w:p w14:paraId="1EE03287" w14:textId="77777777" w:rsidR="00F17FCA" w:rsidRDefault="00F17FCA" w:rsidP="00F17FCA">
      <w:pPr>
        <w:autoSpaceDE w:val="0"/>
        <w:autoSpaceDN w:val="0"/>
        <w:adjustRightInd w:val="0"/>
        <w:jc w:val="both"/>
        <w:rPr>
          <w:color w:val="474747"/>
        </w:rPr>
      </w:pPr>
      <w:r>
        <w:rPr>
          <w:color w:val="474747"/>
        </w:rPr>
        <w:t>NOMBRE DE MÈTRES A RÉSERVE</w:t>
      </w:r>
      <w:r w:rsidR="004172C5">
        <w:rPr>
          <w:color w:val="474747"/>
        </w:rPr>
        <w:t>R…………………………..……………………………..………….</w:t>
      </w:r>
    </w:p>
    <w:p w14:paraId="19FF397D" w14:textId="77777777" w:rsidR="00F17FCA" w:rsidRDefault="00F17FCA" w:rsidP="00F17FCA">
      <w:pPr>
        <w:autoSpaceDE w:val="0"/>
        <w:autoSpaceDN w:val="0"/>
        <w:adjustRightInd w:val="0"/>
        <w:jc w:val="both"/>
        <w:rPr>
          <w:color w:val="474747"/>
        </w:rPr>
      </w:pPr>
      <w:r>
        <w:rPr>
          <w:color w:val="474747"/>
        </w:rPr>
        <w:t>MONTANT DU CHÈQUE…………………………………………………………………………………..</w:t>
      </w:r>
      <w:r w:rsidR="004172C5">
        <w:rPr>
          <w:color w:val="474747"/>
        </w:rPr>
        <w:t>.</w:t>
      </w:r>
    </w:p>
    <w:p w14:paraId="6F4D3F15" w14:textId="77777777" w:rsidR="00F17FCA" w:rsidRDefault="00F17FCA" w:rsidP="00F17FCA">
      <w:pPr>
        <w:autoSpaceDE w:val="0"/>
        <w:autoSpaceDN w:val="0"/>
        <w:adjustRightInd w:val="0"/>
        <w:rPr>
          <w:color w:val="474747"/>
        </w:rPr>
      </w:pPr>
    </w:p>
    <w:p w14:paraId="0179FE32" w14:textId="77777777" w:rsidR="00E613C5" w:rsidRPr="00E613C5" w:rsidRDefault="00E613C5" w:rsidP="00E613C5">
      <w:pPr>
        <w:autoSpaceDE w:val="0"/>
        <w:autoSpaceDN w:val="0"/>
        <w:adjustRightInd w:val="0"/>
        <w:rPr>
          <w:b/>
          <w:color w:val="474747"/>
          <w:sz w:val="22"/>
          <w:szCs w:val="22"/>
        </w:rPr>
      </w:pPr>
      <w:r w:rsidRPr="00E613C5">
        <w:rPr>
          <w:b/>
          <w:color w:val="474747"/>
          <w:sz w:val="22"/>
          <w:szCs w:val="22"/>
          <w:highlight w:val="lightGray"/>
        </w:rPr>
        <w:t>ATTENTION : au minimum 2 mètres linéaires</w:t>
      </w:r>
    </w:p>
    <w:p w14:paraId="4019777E" w14:textId="77777777" w:rsidR="00E613C5" w:rsidRDefault="00E613C5" w:rsidP="00F17FCA">
      <w:pPr>
        <w:autoSpaceDE w:val="0"/>
        <w:autoSpaceDN w:val="0"/>
        <w:adjustRightInd w:val="0"/>
        <w:rPr>
          <w:color w:val="474747"/>
        </w:rPr>
      </w:pPr>
    </w:p>
    <w:p w14:paraId="2C09E083" w14:textId="77777777" w:rsidR="00F17FCA" w:rsidRDefault="00F17FCA" w:rsidP="00F17FCA">
      <w:pPr>
        <w:autoSpaceDE w:val="0"/>
        <w:autoSpaceDN w:val="0"/>
        <w:adjustRightInd w:val="0"/>
        <w:rPr>
          <w:color w:val="474747"/>
        </w:rPr>
      </w:pPr>
      <w:r>
        <w:rPr>
          <w:color w:val="474747"/>
        </w:rPr>
        <w:t xml:space="preserve">- </w:t>
      </w:r>
      <w:proofErr w:type="spellStart"/>
      <w:r>
        <w:rPr>
          <w:color w:val="474747"/>
        </w:rPr>
        <w:t>Cernois</w:t>
      </w:r>
      <w:proofErr w:type="spellEnd"/>
      <w:r>
        <w:rPr>
          <w:color w:val="474747"/>
        </w:rPr>
        <w:t xml:space="preserve"> : </w:t>
      </w:r>
      <w:r w:rsidR="00E61B7D">
        <w:rPr>
          <w:b/>
          <w:color w:val="474747"/>
        </w:rPr>
        <w:t>5</w:t>
      </w:r>
      <w:r w:rsidRPr="00264D8A">
        <w:rPr>
          <w:b/>
          <w:color w:val="474747"/>
        </w:rPr>
        <w:t xml:space="preserve"> </w:t>
      </w:r>
      <w:r w:rsidRPr="00264D8A">
        <w:rPr>
          <w:b/>
          <w:bCs/>
          <w:color w:val="474747"/>
        </w:rPr>
        <w:t>€</w:t>
      </w:r>
      <w:r>
        <w:rPr>
          <w:b/>
          <w:bCs/>
          <w:color w:val="474747"/>
        </w:rPr>
        <w:t xml:space="preserve"> </w:t>
      </w:r>
      <w:r>
        <w:rPr>
          <w:color w:val="474747"/>
        </w:rPr>
        <w:t>le mètre linéaire</w:t>
      </w:r>
    </w:p>
    <w:p w14:paraId="11F6C853" w14:textId="77777777" w:rsidR="00F17FCA" w:rsidRDefault="00F17FCA" w:rsidP="00F17FCA">
      <w:pPr>
        <w:autoSpaceDE w:val="0"/>
        <w:autoSpaceDN w:val="0"/>
        <w:adjustRightInd w:val="0"/>
        <w:rPr>
          <w:color w:val="474747"/>
        </w:rPr>
      </w:pPr>
      <w:r>
        <w:rPr>
          <w:color w:val="474747"/>
        </w:rPr>
        <w:t>- Non-</w:t>
      </w:r>
      <w:proofErr w:type="spellStart"/>
      <w:r>
        <w:rPr>
          <w:color w:val="474747"/>
        </w:rPr>
        <w:t>cernois</w:t>
      </w:r>
      <w:proofErr w:type="spellEnd"/>
      <w:r>
        <w:rPr>
          <w:color w:val="474747"/>
        </w:rPr>
        <w:t xml:space="preserve"> : </w:t>
      </w:r>
      <w:r w:rsidR="00E61B7D">
        <w:rPr>
          <w:b/>
          <w:bCs/>
          <w:color w:val="474747"/>
        </w:rPr>
        <w:t>7</w:t>
      </w:r>
      <w:r w:rsidRPr="00264D8A">
        <w:rPr>
          <w:b/>
          <w:bCs/>
          <w:color w:val="474747"/>
        </w:rPr>
        <w:t xml:space="preserve"> €</w:t>
      </w:r>
      <w:r>
        <w:rPr>
          <w:b/>
          <w:bCs/>
          <w:color w:val="474747"/>
        </w:rPr>
        <w:t xml:space="preserve"> </w:t>
      </w:r>
      <w:r>
        <w:rPr>
          <w:color w:val="474747"/>
        </w:rPr>
        <w:t>le mètre linéaire</w:t>
      </w:r>
    </w:p>
    <w:p w14:paraId="436FDD9C" w14:textId="77777777" w:rsidR="00F17FCA" w:rsidRDefault="00F17FCA" w:rsidP="00F17FCA">
      <w:pPr>
        <w:autoSpaceDE w:val="0"/>
        <w:autoSpaceDN w:val="0"/>
        <w:adjustRightInd w:val="0"/>
        <w:rPr>
          <w:color w:val="474747"/>
        </w:rPr>
      </w:pPr>
    </w:p>
    <w:p w14:paraId="3595921F" w14:textId="77777777" w:rsidR="00F17FCA" w:rsidRDefault="00F17FCA" w:rsidP="00F17FCA">
      <w:pPr>
        <w:pBdr>
          <w:bottom w:val="single" w:sz="4" w:space="1" w:color="auto"/>
        </w:pBdr>
        <w:autoSpaceDE w:val="0"/>
        <w:autoSpaceDN w:val="0"/>
        <w:adjustRightInd w:val="0"/>
        <w:rPr>
          <w:color w:val="474747"/>
        </w:rPr>
      </w:pPr>
      <w:r>
        <w:rPr>
          <w:color w:val="474747"/>
        </w:rPr>
        <w:t>Merci d’agrafer votre chèque à la présente.</w:t>
      </w:r>
    </w:p>
    <w:p w14:paraId="4613910B" w14:textId="77777777" w:rsidR="00F17FCA" w:rsidRDefault="00F17FCA" w:rsidP="00F17FCA">
      <w:pPr>
        <w:autoSpaceDE w:val="0"/>
        <w:autoSpaceDN w:val="0"/>
        <w:adjustRightInd w:val="0"/>
        <w:jc w:val="center"/>
        <w:rPr>
          <w:b/>
          <w:bCs/>
          <w:color w:val="000000"/>
        </w:rPr>
      </w:pPr>
    </w:p>
    <w:p w14:paraId="77B02E68" w14:textId="77777777" w:rsidR="00F17FCA" w:rsidRDefault="00F17FCA" w:rsidP="00F17FCA">
      <w:pPr>
        <w:autoSpaceDE w:val="0"/>
        <w:autoSpaceDN w:val="0"/>
        <w:adjustRightInd w:val="0"/>
        <w:jc w:val="center"/>
        <w:rPr>
          <w:b/>
          <w:bCs/>
          <w:color w:val="000000"/>
        </w:rPr>
      </w:pPr>
      <w:r>
        <w:rPr>
          <w:b/>
          <w:bCs/>
          <w:color w:val="000000"/>
        </w:rPr>
        <w:t>VENTE AU DEBALLAGE</w:t>
      </w:r>
    </w:p>
    <w:p w14:paraId="3CF13CB3" w14:textId="77777777" w:rsidR="00F17FCA" w:rsidRDefault="00F17FCA" w:rsidP="00F17FCA">
      <w:pPr>
        <w:autoSpaceDE w:val="0"/>
        <w:autoSpaceDN w:val="0"/>
        <w:adjustRightInd w:val="0"/>
        <w:jc w:val="center"/>
        <w:rPr>
          <w:b/>
          <w:bCs/>
          <w:color w:val="000000"/>
        </w:rPr>
      </w:pPr>
      <w:r>
        <w:rPr>
          <w:b/>
          <w:bCs/>
          <w:color w:val="000000"/>
        </w:rPr>
        <w:t>ATTESTATION SUR L’HONNEUR</w:t>
      </w:r>
    </w:p>
    <w:p w14:paraId="0DB26EAE" w14:textId="77777777" w:rsidR="00F17FCA" w:rsidRDefault="00F17FCA" w:rsidP="00F17FCA">
      <w:pPr>
        <w:autoSpaceDE w:val="0"/>
        <w:autoSpaceDN w:val="0"/>
        <w:adjustRightInd w:val="0"/>
        <w:jc w:val="center"/>
        <w:rPr>
          <w:b/>
          <w:bCs/>
          <w:color w:val="000000"/>
        </w:rPr>
      </w:pPr>
    </w:p>
    <w:p w14:paraId="114CBFE9" w14:textId="77777777" w:rsidR="00F17FCA" w:rsidRDefault="00F17FCA" w:rsidP="00F17FCA">
      <w:pPr>
        <w:autoSpaceDE w:val="0"/>
        <w:autoSpaceDN w:val="0"/>
        <w:adjustRightInd w:val="0"/>
        <w:jc w:val="center"/>
        <w:rPr>
          <w:b/>
          <w:bCs/>
          <w:color w:val="000000"/>
          <w:sz w:val="22"/>
          <w:szCs w:val="22"/>
        </w:rPr>
      </w:pPr>
      <w:r>
        <w:rPr>
          <w:b/>
          <w:bCs/>
          <w:color w:val="000000"/>
          <w:sz w:val="22"/>
          <w:szCs w:val="22"/>
        </w:rPr>
        <w:t>Pour les particuliers non inscrits au Registre du Commerce,</w:t>
      </w:r>
    </w:p>
    <w:p w14:paraId="486B180C" w14:textId="77777777" w:rsidR="00F17FCA" w:rsidRDefault="00F17FCA" w:rsidP="00F17FCA">
      <w:pPr>
        <w:autoSpaceDE w:val="0"/>
        <w:autoSpaceDN w:val="0"/>
        <w:adjustRightInd w:val="0"/>
        <w:jc w:val="center"/>
        <w:rPr>
          <w:b/>
          <w:bCs/>
          <w:color w:val="000000"/>
          <w:sz w:val="22"/>
          <w:szCs w:val="22"/>
        </w:rPr>
      </w:pPr>
      <w:r>
        <w:rPr>
          <w:b/>
          <w:bCs/>
          <w:color w:val="000000"/>
          <w:sz w:val="22"/>
          <w:szCs w:val="22"/>
        </w:rPr>
        <w:t>Conformément aux dispositions</w:t>
      </w:r>
    </w:p>
    <w:p w14:paraId="4F866C5C" w14:textId="77777777" w:rsidR="00F17FCA" w:rsidRDefault="00F17FCA" w:rsidP="00F17FCA">
      <w:pPr>
        <w:autoSpaceDE w:val="0"/>
        <w:autoSpaceDN w:val="0"/>
        <w:adjustRightInd w:val="0"/>
        <w:jc w:val="center"/>
        <w:rPr>
          <w:b/>
          <w:bCs/>
          <w:color w:val="000000"/>
          <w:sz w:val="22"/>
          <w:szCs w:val="22"/>
        </w:rPr>
      </w:pPr>
      <w:proofErr w:type="gramStart"/>
      <w:r>
        <w:rPr>
          <w:b/>
          <w:bCs/>
          <w:color w:val="000000"/>
          <w:sz w:val="22"/>
          <w:szCs w:val="22"/>
        </w:rPr>
        <w:t>de</w:t>
      </w:r>
      <w:proofErr w:type="gramEnd"/>
      <w:r>
        <w:rPr>
          <w:b/>
          <w:bCs/>
          <w:color w:val="000000"/>
          <w:sz w:val="22"/>
          <w:szCs w:val="22"/>
        </w:rPr>
        <w:t xml:space="preserve"> l’article L. 310-2 du Code du Commerce</w:t>
      </w:r>
    </w:p>
    <w:p w14:paraId="72F7E3C1" w14:textId="77777777" w:rsidR="00F17FCA" w:rsidRDefault="00F17FCA" w:rsidP="00F17FCA">
      <w:pPr>
        <w:autoSpaceDE w:val="0"/>
        <w:autoSpaceDN w:val="0"/>
        <w:adjustRightInd w:val="0"/>
        <w:rPr>
          <w:color w:val="000000"/>
          <w:sz w:val="28"/>
          <w:szCs w:val="28"/>
        </w:rPr>
      </w:pPr>
    </w:p>
    <w:p w14:paraId="2AE95741" w14:textId="77777777" w:rsidR="00F17FCA" w:rsidRDefault="00F17FCA" w:rsidP="00F17FCA">
      <w:pPr>
        <w:autoSpaceDE w:val="0"/>
        <w:autoSpaceDN w:val="0"/>
        <w:adjustRightInd w:val="0"/>
        <w:rPr>
          <w:color w:val="000000"/>
          <w:sz w:val="28"/>
          <w:szCs w:val="28"/>
        </w:rPr>
      </w:pPr>
    </w:p>
    <w:p w14:paraId="54C52111" w14:textId="77777777" w:rsidR="00F17FCA" w:rsidRDefault="00F17FCA" w:rsidP="00F17FCA">
      <w:pPr>
        <w:autoSpaceDE w:val="0"/>
        <w:autoSpaceDN w:val="0"/>
        <w:adjustRightInd w:val="0"/>
        <w:jc w:val="both"/>
        <w:rPr>
          <w:color w:val="000000"/>
          <w:sz w:val="28"/>
          <w:szCs w:val="28"/>
        </w:rPr>
      </w:pPr>
      <w:r>
        <w:rPr>
          <w:color w:val="000000"/>
          <w:sz w:val="28"/>
          <w:szCs w:val="28"/>
        </w:rPr>
        <w:t xml:space="preserve">Je, soussigné, </w:t>
      </w:r>
      <w:r>
        <w:rPr>
          <w:i/>
          <w:iCs/>
          <w:color w:val="000000"/>
          <w:sz w:val="28"/>
          <w:szCs w:val="28"/>
        </w:rPr>
        <w:t xml:space="preserve">Nom, prénom &amp; adresse…………………………………………………………... …………………………………………………………………………………………………………... </w:t>
      </w:r>
      <w:r>
        <w:rPr>
          <w:color w:val="000000"/>
          <w:sz w:val="28"/>
          <w:szCs w:val="28"/>
        </w:rPr>
        <w:t>atteste sur l’honneur « ne pas participer aux ventes au déballage en vue de vendre, exclusivement des objets personnels et usagés deux fois par an au plus ».</w:t>
      </w:r>
    </w:p>
    <w:p w14:paraId="29927BD1" w14:textId="77777777" w:rsidR="00F17FCA" w:rsidRDefault="00F17FCA" w:rsidP="00F17FCA">
      <w:pPr>
        <w:autoSpaceDE w:val="0"/>
        <w:autoSpaceDN w:val="0"/>
        <w:adjustRightInd w:val="0"/>
        <w:rPr>
          <w:color w:val="000000"/>
          <w:sz w:val="28"/>
          <w:szCs w:val="28"/>
        </w:rPr>
      </w:pPr>
    </w:p>
    <w:p w14:paraId="73A4D751" w14:textId="77777777" w:rsidR="00F17FCA" w:rsidRDefault="00F17FCA" w:rsidP="00F17FCA">
      <w:pPr>
        <w:autoSpaceDE w:val="0"/>
        <w:autoSpaceDN w:val="0"/>
        <w:adjustRightInd w:val="0"/>
        <w:rPr>
          <w:color w:val="000000"/>
          <w:sz w:val="28"/>
          <w:szCs w:val="28"/>
        </w:rPr>
      </w:pPr>
    </w:p>
    <w:p w14:paraId="15E528D4" w14:textId="77777777" w:rsidR="00F17FCA" w:rsidRDefault="00F17FCA" w:rsidP="00F17FCA">
      <w:pPr>
        <w:autoSpaceDE w:val="0"/>
        <w:autoSpaceDN w:val="0"/>
        <w:adjustRightInd w:val="0"/>
        <w:rPr>
          <w:color w:val="000000"/>
          <w:sz w:val="28"/>
          <w:szCs w:val="28"/>
        </w:rPr>
      </w:pPr>
      <w:r>
        <w:rPr>
          <w:color w:val="000000"/>
          <w:sz w:val="28"/>
          <w:szCs w:val="28"/>
        </w:rPr>
        <w:t>Fait à…………………………………………</w:t>
      </w:r>
    </w:p>
    <w:p w14:paraId="135BFDCC" w14:textId="77777777" w:rsidR="00F17FCA" w:rsidRDefault="00F17FCA" w:rsidP="00F17FCA">
      <w:pPr>
        <w:autoSpaceDE w:val="0"/>
        <w:autoSpaceDN w:val="0"/>
        <w:adjustRightInd w:val="0"/>
        <w:rPr>
          <w:color w:val="000000"/>
          <w:sz w:val="28"/>
          <w:szCs w:val="28"/>
        </w:rPr>
      </w:pPr>
      <w:r>
        <w:rPr>
          <w:color w:val="000000"/>
          <w:sz w:val="28"/>
          <w:szCs w:val="28"/>
        </w:rPr>
        <w:t>Le…………………………………………….</w:t>
      </w:r>
    </w:p>
    <w:p w14:paraId="4B24381A" w14:textId="77777777" w:rsidR="00F17FCA" w:rsidRDefault="00F17FCA" w:rsidP="00F17FCA">
      <w:pPr>
        <w:rPr>
          <w:color w:val="000000"/>
          <w:sz w:val="28"/>
          <w:szCs w:val="28"/>
        </w:rPr>
      </w:pPr>
    </w:p>
    <w:p w14:paraId="478911BD" w14:textId="77777777" w:rsidR="00F17FCA" w:rsidRDefault="00F17FCA" w:rsidP="00F17FCA">
      <w:pPr>
        <w:rPr>
          <w:color w:val="000000"/>
          <w:sz w:val="28"/>
          <w:szCs w:val="28"/>
        </w:rPr>
      </w:pPr>
    </w:p>
    <w:p w14:paraId="707A66C2" w14:textId="77777777" w:rsidR="00F17FCA" w:rsidRDefault="00F17FCA" w:rsidP="00F17FCA">
      <w:pPr>
        <w:rPr>
          <w:color w:val="000000"/>
          <w:sz w:val="28"/>
          <w:szCs w:val="28"/>
        </w:rPr>
      </w:pPr>
      <w:r>
        <w:rPr>
          <w:color w:val="000000"/>
          <w:sz w:val="28"/>
          <w:szCs w:val="28"/>
        </w:rPr>
        <w:t>Nom, prénom et signature</w:t>
      </w:r>
    </w:p>
    <w:p w14:paraId="22C51E49" w14:textId="77777777" w:rsidR="00F17FCA" w:rsidRDefault="00F17FCA" w:rsidP="00F17FCA">
      <w:pPr>
        <w:rPr>
          <w:color w:val="000000"/>
          <w:sz w:val="28"/>
          <w:szCs w:val="28"/>
        </w:rPr>
      </w:pPr>
    </w:p>
    <w:p w14:paraId="7F278918" w14:textId="77777777" w:rsidR="005F1D61" w:rsidRDefault="005F1D61">
      <w:pPr>
        <w:rPr>
          <w:color w:val="000000"/>
          <w:sz w:val="28"/>
          <w:szCs w:val="28"/>
        </w:rPr>
      </w:pPr>
    </w:p>
    <w:p w14:paraId="2AC34EDD" w14:textId="77777777" w:rsidR="005F1D61" w:rsidRDefault="005F1D61">
      <w:pPr>
        <w:rPr>
          <w:color w:val="000000"/>
          <w:sz w:val="28"/>
          <w:szCs w:val="28"/>
        </w:rPr>
      </w:pPr>
    </w:p>
    <w:p w14:paraId="21B5328E" w14:textId="77777777" w:rsidR="00F17FCA" w:rsidRDefault="00F17FCA">
      <w:pPr>
        <w:rPr>
          <w:color w:val="000000"/>
          <w:sz w:val="28"/>
          <w:szCs w:val="28"/>
        </w:rPr>
      </w:pPr>
    </w:p>
    <w:p w14:paraId="3F6122E4" w14:textId="77777777" w:rsidR="005F1D61" w:rsidRDefault="005F1D61">
      <w:pPr>
        <w:rPr>
          <w:color w:val="000000"/>
          <w:sz w:val="28"/>
          <w:szCs w:val="28"/>
        </w:rPr>
      </w:pPr>
    </w:p>
    <w:p w14:paraId="0C844C3D" w14:textId="77777777" w:rsidR="005F1D61" w:rsidRDefault="005F1D61">
      <w:pPr>
        <w:rPr>
          <w:color w:val="000000"/>
          <w:sz w:val="28"/>
          <w:szCs w:val="28"/>
        </w:rPr>
      </w:pPr>
    </w:p>
    <w:sectPr w:rsidR="005F1D61" w:rsidSect="00F17FCA">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62E254" w14:textId="77777777" w:rsidR="0032545B" w:rsidRDefault="0032545B" w:rsidP="00F17FCA">
      <w:r>
        <w:separator/>
      </w:r>
    </w:p>
  </w:endnote>
  <w:endnote w:type="continuationSeparator" w:id="0">
    <w:p w14:paraId="51728B59" w14:textId="77777777" w:rsidR="0032545B" w:rsidRDefault="0032545B" w:rsidP="00F17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66459626"/>
      <w:docPartObj>
        <w:docPartGallery w:val="Page Numbers (Bottom of Page)"/>
        <w:docPartUnique/>
      </w:docPartObj>
    </w:sdtPr>
    <w:sdtEndPr/>
    <w:sdtContent>
      <w:sdt>
        <w:sdtPr>
          <w:rPr>
            <w:sz w:val="16"/>
            <w:szCs w:val="16"/>
          </w:rPr>
          <w:id w:val="123787606"/>
          <w:docPartObj>
            <w:docPartGallery w:val="Page Numbers (Top of Page)"/>
            <w:docPartUnique/>
          </w:docPartObj>
        </w:sdtPr>
        <w:sdtEndPr/>
        <w:sdtContent>
          <w:p w14:paraId="12589939" w14:textId="77777777" w:rsidR="005F1D61" w:rsidRPr="004172C5" w:rsidRDefault="005F1D61">
            <w:pPr>
              <w:pStyle w:val="Pieddepage"/>
              <w:jc w:val="right"/>
              <w:rPr>
                <w:sz w:val="16"/>
                <w:szCs w:val="16"/>
              </w:rPr>
            </w:pPr>
            <w:r w:rsidRPr="004172C5">
              <w:rPr>
                <w:sz w:val="16"/>
                <w:szCs w:val="16"/>
              </w:rPr>
              <w:t xml:space="preserve">Page </w:t>
            </w:r>
            <w:r w:rsidR="00F46B82" w:rsidRPr="004172C5">
              <w:rPr>
                <w:b/>
                <w:sz w:val="16"/>
                <w:szCs w:val="16"/>
              </w:rPr>
              <w:fldChar w:fldCharType="begin"/>
            </w:r>
            <w:r w:rsidRPr="004172C5">
              <w:rPr>
                <w:b/>
                <w:sz w:val="16"/>
                <w:szCs w:val="16"/>
              </w:rPr>
              <w:instrText>PAGE</w:instrText>
            </w:r>
            <w:r w:rsidR="00F46B82" w:rsidRPr="004172C5">
              <w:rPr>
                <w:b/>
                <w:sz w:val="16"/>
                <w:szCs w:val="16"/>
              </w:rPr>
              <w:fldChar w:fldCharType="separate"/>
            </w:r>
            <w:r w:rsidR="00F264AB">
              <w:rPr>
                <w:b/>
                <w:noProof/>
                <w:sz w:val="16"/>
                <w:szCs w:val="16"/>
              </w:rPr>
              <w:t>1</w:t>
            </w:r>
            <w:r w:rsidR="00F46B82" w:rsidRPr="004172C5">
              <w:rPr>
                <w:b/>
                <w:sz w:val="16"/>
                <w:szCs w:val="16"/>
              </w:rPr>
              <w:fldChar w:fldCharType="end"/>
            </w:r>
            <w:r w:rsidRPr="004172C5">
              <w:rPr>
                <w:sz w:val="16"/>
                <w:szCs w:val="16"/>
              </w:rPr>
              <w:t xml:space="preserve"> sur </w:t>
            </w:r>
            <w:r w:rsidR="00F46B82" w:rsidRPr="004172C5">
              <w:rPr>
                <w:b/>
                <w:sz w:val="16"/>
                <w:szCs w:val="16"/>
              </w:rPr>
              <w:fldChar w:fldCharType="begin"/>
            </w:r>
            <w:r w:rsidRPr="004172C5">
              <w:rPr>
                <w:b/>
                <w:sz w:val="16"/>
                <w:szCs w:val="16"/>
              </w:rPr>
              <w:instrText>NUMPAGES</w:instrText>
            </w:r>
            <w:r w:rsidR="00F46B82" w:rsidRPr="004172C5">
              <w:rPr>
                <w:b/>
                <w:sz w:val="16"/>
                <w:szCs w:val="16"/>
              </w:rPr>
              <w:fldChar w:fldCharType="separate"/>
            </w:r>
            <w:r w:rsidR="00F264AB">
              <w:rPr>
                <w:b/>
                <w:noProof/>
                <w:sz w:val="16"/>
                <w:szCs w:val="16"/>
              </w:rPr>
              <w:t>3</w:t>
            </w:r>
            <w:r w:rsidR="00F46B82" w:rsidRPr="004172C5">
              <w:rPr>
                <w:b/>
                <w:sz w:val="16"/>
                <w:szCs w:val="16"/>
              </w:rPr>
              <w:fldChar w:fldCharType="end"/>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6D779B" w14:textId="77777777" w:rsidR="0032545B" w:rsidRDefault="0032545B" w:rsidP="00F17FCA">
      <w:r>
        <w:separator/>
      </w:r>
    </w:p>
  </w:footnote>
  <w:footnote w:type="continuationSeparator" w:id="0">
    <w:p w14:paraId="5E549B0F" w14:textId="77777777" w:rsidR="0032545B" w:rsidRDefault="0032545B" w:rsidP="00F17FC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A21C28"/>
    <w:multiLevelType w:val="singleLevel"/>
    <w:tmpl w:val="C5643B3C"/>
    <w:lvl w:ilvl="0">
      <w:start w:val="1"/>
      <w:numFmt w:val="decimal"/>
      <w:lvlText w:val="Article %1."/>
      <w:lvlJc w:val="left"/>
      <w:pPr>
        <w:tabs>
          <w:tab w:val="num" w:pos="1080"/>
        </w:tabs>
        <w:ind w:left="360" w:hanging="360"/>
      </w:pPr>
    </w:lvl>
  </w:abstractNum>
  <w:abstractNum w:abstractNumId="1">
    <w:nsid w:val="6C831EB6"/>
    <w:multiLevelType w:val="multilevel"/>
    <w:tmpl w:val="5B4AC1B6"/>
    <w:lvl w:ilvl="0">
      <w:start w:val="1"/>
      <w:numFmt w:val="upperRoman"/>
      <w:lvlText w:val="TITRE %1."/>
      <w:lvlJc w:val="left"/>
      <w:pPr>
        <w:tabs>
          <w:tab w:val="num" w:pos="1440"/>
        </w:tabs>
        <w:ind w:left="0" w:firstLine="0"/>
      </w:pPr>
    </w:lvl>
    <w:lvl w:ilvl="1">
      <w:start w:val="1"/>
      <w:numFmt w:val="decimal"/>
      <w:lvlRestart w:val="0"/>
      <w:lvlText w:val="Article %2"/>
      <w:lvlJc w:val="left"/>
      <w:pPr>
        <w:tabs>
          <w:tab w:val="num" w:pos="1080"/>
        </w:tabs>
        <w:ind w:left="0" w:firstLine="0"/>
      </w:pPr>
    </w:lvl>
    <w:lvl w:ilvl="2">
      <w:start w:val="1"/>
      <w:numFmt w:val="lowerLetter"/>
      <w:pStyle w:val="Titre3"/>
      <w:lvlText w:val="(%3)"/>
      <w:lvlJc w:val="left"/>
      <w:pPr>
        <w:tabs>
          <w:tab w:val="num" w:pos="1008"/>
        </w:tabs>
        <w:ind w:left="720" w:hanging="432"/>
      </w:pPr>
    </w:lvl>
    <w:lvl w:ilvl="3">
      <w:start w:val="1"/>
      <w:numFmt w:val="lowerRoman"/>
      <w:pStyle w:val="Titre4"/>
      <w:lvlText w:val="(%4)"/>
      <w:lvlJc w:val="right"/>
      <w:pPr>
        <w:tabs>
          <w:tab w:val="num" w:pos="864"/>
        </w:tabs>
        <w:ind w:left="864" w:hanging="144"/>
      </w:pPr>
    </w:lvl>
    <w:lvl w:ilvl="4">
      <w:start w:val="1"/>
      <w:numFmt w:val="decimal"/>
      <w:pStyle w:val="Titre5"/>
      <w:lvlText w:val="%5)"/>
      <w:lvlJc w:val="left"/>
      <w:pPr>
        <w:tabs>
          <w:tab w:val="num" w:pos="1296"/>
        </w:tabs>
        <w:ind w:left="1008" w:hanging="432"/>
      </w:pPr>
    </w:lvl>
    <w:lvl w:ilvl="5">
      <w:start w:val="1"/>
      <w:numFmt w:val="lowerLetter"/>
      <w:pStyle w:val="Titre6"/>
      <w:lvlText w:val="%6)"/>
      <w:lvlJc w:val="left"/>
      <w:pPr>
        <w:tabs>
          <w:tab w:val="num" w:pos="1440"/>
        </w:tabs>
        <w:ind w:left="1152" w:hanging="432"/>
      </w:pPr>
    </w:lvl>
    <w:lvl w:ilvl="6">
      <w:start w:val="1"/>
      <w:numFmt w:val="lowerRoman"/>
      <w:pStyle w:val="Titre7"/>
      <w:lvlText w:val="%7)"/>
      <w:lvlJc w:val="right"/>
      <w:pPr>
        <w:tabs>
          <w:tab w:val="num" w:pos="1296"/>
        </w:tabs>
        <w:ind w:left="1296" w:hanging="288"/>
      </w:pPr>
    </w:lvl>
    <w:lvl w:ilvl="7">
      <w:start w:val="1"/>
      <w:numFmt w:val="lowerLetter"/>
      <w:pStyle w:val="Titre8"/>
      <w:lvlText w:val="%8."/>
      <w:lvlJc w:val="left"/>
      <w:pPr>
        <w:tabs>
          <w:tab w:val="num" w:pos="1440"/>
        </w:tabs>
        <w:ind w:left="1440" w:hanging="432"/>
      </w:pPr>
    </w:lvl>
    <w:lvl w:ilvl="8">
      <w:start w:val="1"/>
      <w:numFmt w:val="lowerRoman"/>
      <w:pStyle w:val="Titre9"/>
      <w:lvlText w:val="%9."/>
      <w:lvlJc w:val="right"/>
      <w:pPr>
        <w:tabs>
          <w:tab w:val="num" w:pos="1584"/>
        </w:tabs>
        <w:ind w:left="1584" w:hanging="144"/>
      </w:p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6"/>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FCA"/>
    <w:rsid w:val="0000202E"/>
    <w:rsid w:val="00012F3E"/>
    <w:rsid w:val="00044397"/>
    <w:rsid w:val="00071269"/>
    <w:rsid w:val="00075FF5"/>
    <w:rsid w:val="000A1507"/>
    <w:rsid w:val="0016128C"/>
    <w:rsid w:val="001B1BF3"/>
    <w:rsid w:val="001C071F"/>
    <w:rsid w:val="001C229D"/>
    <w:rsid w:val="00261704"/>
    <w:rsid w:val="00264D8A"/>
    <w:rsid w:val="002828BA"/>
    <w:rsid w:val="0032545B"/>
    <w:rsid w:val="003714F9"/>
    <w:rsid w:val="003949D3"/>
    <w:rsid w:val="003A7918"/>
    <w:rsid w:val="003D0F2E"/>
    <w:rsid w:val="004172C5"/>
    <w:rsid w:val="004832F7"/>
    <w:rsid w:val="005240A1"/>
    <w:rsid w:val="005F1D61"/>
    <w:rsid w:val="006365DB"/>
    <w:rsid w:val="00664220"/>
    <w:rsid w:val="0068749E"/>
    <w:rsid w:val="00695AE3"/>
    <w:rsid w:val="00773496"/>
    <w:rsid w:val="008417B1"/>
    <w:rsid w:val="00B87BD7"/>
    <w:rsid w:val="00B949EF"/>
    <w:rsid w:val="00C54AFE"/>
    <w:rsid w:val="00C8061F"/>
    <w:rsid w:val="00D357AF"/>
    <w:rsid w:val="00D97F80"/>
    <w:rsid w:val="00DF6639"/>
    <w:rsid w:val="00E613C5"/>
    <w:rsid w:val="00E61B7D"/>
    <w:rsid w:val="00EB6875"/>
    <w:rsid w:val="00ED295D"/>
    <w:rsid w:val="00F17FCA"/>
    <w:rsid w:val="00F264AB"/>
    <w:rsid w:val="00F46B82"/>
    <w:rsid w:val="00F822C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7BC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704"/>
    <w:rPr>
      <w:sz w:val="24"/>
      <w:szCs w:val="24"/>
    </w:rPr>
  </w:style>
  <w:style w:type="paragraph" w:styleId="Titre1">
    <w:name w:val="heading 1"/>
    <w:basedOn w:val="Normal"/>
    <w:next w:val="Normal"/>
    <w:link w:val="Titre1Car"/>
    <w:qFormat/>
    <w:rsid w:val="00261704"/>
    <w:pPr>
      <w:keepNext/>
      <w:pBdr>
        <w:top w:val="single" w:sz="4" w:space="1" w:color="auto"/>
        <w:left w:val="single" w:sz="4" w:space="4" w:color="auto"/>
        <w:bottom w:val="single" w:sz="4" w:space="1" w:color="auto"/>
        <w:right w:val="single" w:sz="4" w:space="4" w:color="auto"/>
      </w:pBdr>
      <w:jc w:val="center"/>
      <w:outlineLvl w:val="0"/>
    </w:pPr>
    <w:rPr>
      <w:sz w:val="28"/>
      <w:szCs w:val="28"/>
    </w:rPr>
  </w:style>
  <w:style w:type="paragraph" w:styleId="Titre2">
    <w:name w:val="heading 2"/>
    <w:basedOn w:val="Normal"/>
    <w:next w:val="Normal"/>
    <w:link w:val="Titre2Car"/>
    <w:autoRedefine/>
    <w:qFormat/>
    <w:rsid w:val="00075FF5"/>
    <w:pPr>
      <w:keepNext/>
      <w:spacing w:before="240" w:after="240"/>
      <w:jc w:val="both"/>
      <w:outlineLvl w:val="1"/>
    </w:pPr>
    <w:rPr>
      <w:b/>
      <w:bCs/>
      <w:i/>
      <w:iCs/>
      <w:szCs w:val="22"/>
      <w:u w:val="single"/>
    </w:rPr>
  </w:style>
  <w:style w:type="paragraph" w:styleId="Titre3">
    <w:name w:val="heading 3"/>
    <w:basedOn w:val="Normal"/>
    <w:next w:val="Normal"/>
    <w:link w:val="Titre3Car"/>
    <w:qFormat/>
    <w:rsid w:val="00261704"/>
    <w:pPr>
      <w:keepNext/>
      <w:numPr>
        <w:ilvl w:val="2"/>
        <w:numId w:val="8"/>
      </w:numPr>
      <w:spacing w:before="240" w:after="60"/>
      <w:outlineLvl w:val="2"/>
    </w:pPr>
    <w:rPr>
      <w:rFonts w:ascii="Arial" w:hAnsi="Arial" w:cs="Arial"/>
    </w:rPr>
  </w:style>
  <w:style w:type="paragraph" w:styleId="Titre4">
    <w:name w:val="heading 4"/>
    <w:basedOn w:val="Normal"/>
    <w:next w:val="Normal"/>
    <w:link w:val="Titre4Car"/>
    <w:qFormat/>
    <w:rsid w:val="00261704"/>
    <w:pPr>
      <w:keepNext/>
      <w:numPr>
        <w:ilvl w:val="3"/>
        <w:numId w:val="8"/>
      </w:numPr>
      <w:spacing w:before="240" w:after="60"/>
      <w:outlineLvl w:val="3"/>
    </w:pPr>
    <w:rPr>
      <w:rFonts w:ascii="Arial" w:hAnsi="Arial" w:cs="Arial"/>
      <w:b/>
      <w:bCs/>
    </w:rPr>
  </w:style>
  <w:style w:type="paragraph" w:styleId="Titre5">
    <w:name w:val="heading 5"/>
    <w:basedOn w:val="Normal"/>
    <w:next w:val="Normal"/>
    <w:link w:val="Titre5Car"/>
    <w:qFormat/>
    <w:rsid w:val="00261704"/>
    <w:pPr>
      <w:numPr>
        <w:ilvl w:val="4"/>
        <w:numId w:val="8"/>
      </w:numPr>
      <w:spacing w:before="240" w:after="60"/>
      <w:outlineLvl w:val="4"/>
    </w:pPr>
    <w:rPr>
      <w:sz w:val="22"/>
      <w:szCs w:val="22"/>
    </w:rPr>
  </w:style>
  <w:style w:type="paragraph" w:styleId="Titre6">
    <w:name w:val="heading 6"/>
    <w:basedOn w:val="Normal"/>
    <w:next w:val="Normal"/>
    <w:link w:val="Titre6Car"/>
    <w:qFormat/>
    <w:rsid w:val="00261704"/>
    <w:pPr>
      <w:numPr>
        <w:ilvl w:val="5"/>
        <w:numId w:val="8"/>
      </w:numPr>
      <w:spacing w:before="240" w:after="60"/>
      <w:outlineLvl w:val="5"/>
    </w:pPr>
    <w:rPr>
      <w:i/>
      <w:iCs/>
      <w:sz w:val="22"/>
      <w:szCs w:val="22"/>
    </w:rPr>
  </w:style>
  <w:style w:type="paragraph" w:styleId="Titre7">
    <w:name w:val="heading 7"/>
    <w:basedOn w:val="Normal"/>
    <w:next w:val="Normal"/>
    <w:link w:val="Titre7Car"/>
    <w:qFormat/>
    <w:rsid w:val="00261704"/>
    <w:pPr>
      <w:numPr>
        <w:ilvl w:val="6"/>
        <w:numId w:val="8"/>
      </w:numPr>
      <w:spacing w:before="240" w:after="60"/>
      <w:outlineLvl w:val="6"/>
    </w:pPr>
    <w:rPr>
      <w:rFonts w:ascii="Arial" w:hAnsi="Arial" w:cs="Arial"/>
      <w:sz w:val="20"/>
      <w:szCs w:val="20"/>
    </w:rPr>
  </w:style>
  <w:style w:type="paragraph" w:styleId="Titre8">
    <w:name w:val="heading 8"/>
    <w:basedOn w:val="Normal"/>
    <w:next w:val="Normal"/>
    <w:link w:val="Titre8Car"/>
    <w:qFormat/>
    <w:rsid w:val="00261704"/>
    <w:pPr>
      <w:numPr>
        <w:ilvl w:val="7"/>
        <w:numId w:val="8"/>
      </w:numPr>
      <w:spacing w:before="240" w:after="60"/>
      <w:outlineLvl w:val="7"/>
    </w:pPr>
    <w:rPr>
      <w:rFonts w:ascii="Arial" w:hAnsi="Arial" w:cs="Arial"/>
      <w:i/>
      <w:iCs/>
      <w:sz w:val="20"/>
      <w:szCs w:val="20"/>
    </w:rPr>
  </w:style>
  <w:style w:type="paragraph" w:styleId="Titre9">
    <w:name w:val="heading 9"/>
    <w:basedOn w:val="Normal"/>
    <w:next w:val="Normal"/>
    <w:link w:val="Titre9Car"/>
    <w:qFormat/>
    <w:rsid w:val="00261704"/>
    <w:pPr>
      <w:numPr>
        <w:ilvl w:val="8"/>
        <w:numId w:val="8"/>
      </w:numPr>
      <w:spacing w:before="240" w:after="60"/>
      <w:outlineLvl w:val="8"/>
    </w:pPr>
    <w:rPr>
      <w:rFonts w:ascii="Arial" w:hAnsi="Arial" w:cs="Arial"/>
      <w:b/>
      <w:bCs/>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61704"/>
    <w:rPr>
      <w:sz w:val="28"/>
      <w:szCs w:val="28"/>
    </w:rPr>
  </w:style>
  <w:style w:type="character" w:customStyle="1" w:styleId="Titre2Car">
    <w:name w:val="Titre 2 Car"/>
    <w:basedOn w:val="Policepardfaut"/>
    <w:link w:val="Titre2"/>
    <w:rsid w:val="00075FF5"/>
    <w:rPr>
      <w:b/>
      <w:bCs/>
      <w:i/>
      <w:iCs/>
      <w:sz w:val="24"/>
      <w:szCs w:val="22"/>
      <w:u w:val="single"/>
    </w:rPr>
  </w:style>
  <w:style w:type="character" w:customStyle="1" w:styleId="Titre3Car">
    <w:name w:val="Titre 3 Car"/>
    <w:basedOn w:val="Policepardfaut"/>
    <w:link w:val="Titre3"/>
    <w:rsid w:val="00261704"/>
    <w:rPr>
      <w:rFonts w:ascii="Arial" w:hAnsi="Arial" w:cs="Arial"/>
      <w:sz w:val="24"/>
      <w:szCs w:val="24"/>
    </w:rPr>
  </w:style>
  <w:style w:type="character" w:customStyle="1" w:styleId="Titre4Car">
    <w:name w:val="Titre 4 Car"/>
    <w:basedOn w:val="Policepardfaut"/>
    <w:link w:val="Titre4"/>
    <w:rsid w:val="00261704"/>
    <w:rPr>
      <w:rFonts w:ascii="Arial" w:hAnsi="Arial" w:cs="Arial"/>
      <w:b/>
      <w:bCs/>
      <w:sz w:val="24"/>
      <w:szCs w:val="24"/>
    </w:rPr>
  </w:style>
  <w:style w:type="character" w:customStyle="1" w:styleId="Titre5Car">
    <w:name w:val="Titre 5 Car"/>
    <w:basedOn w:val="Policepardfaut"/>
    <w:link w:val="Titre5"/>
    <w:rsid w:val="00261704"/>
    <w:rPr>
      <w:sz w:val="22"/>
      <w:szCs w:val="22"/>
    </w:rPr>
  </w:style>
  <w:style w:type="character" w:customStyle="1" w:styleId="Titre6Car">
    <w:name w:val="Titre 6 Car"/>
    <w:basedOn w:val="Policepardfaut"/>
    <w:link w:val="Titre6"/>
    <w:rsid w:val="00261704"/>
    <w:rPr>
      <w:i/>
      <w:iCs/>
      <w:sz w:val="22"/>
      <w:szCs w:val="22"/>
    </w:rPr>
  </w:style>
  <w:style w:type="character" w:customStyle="1" w:styleId="Titre7Car">
    <w:name w:val="Titre 7 Car"/>
    <w:basedOn w:val="Policepardfaut"/>
    <w:link w:val="Titre7"/>
    <w:rsid w:val="00261704"/>
    <w:rPr>
      <w:rFonts w:ascii="Arial" w:hAnsi="Arial" w:cs="Arial"/>
    </w:rPr>
  </w:style>
  <w:style w:type="character" w:customStyle="1" w:styleId="Titre8Car">
    <w:name w:val="Titre 8 Car"/>
    <w:basedOn w:val="Policepardfaut"/>
    <w:link w:val="Titre8"/>
    <w:rsid w:val="00261704"/>
    <w:rPr>
      <w:rFonts w:ascii="Arial" w:hAnsi="Arial" w:cs="Arial"/>
      <w:i/>
      <w:iCs/>
    </w:rPr>
  </w:style>
  <w:style w:type="character" w:customStyle="1" w:styleId="Titre9Car">
    <w:name w:val="Titre 9 Car"/>
    <w:basedOn w:val="Policepardfaut"/>
    <w:link w:val="Titre9"/>
    <w:rsid w:val="00261704"/>
    <w:rPr>
      <w:rFonts w:ascii="Arial" w:hAnsi="Arial" w:cs="Arial"/>
      <w:b/>
      <w:bCs/>
      <w:i/>
      <w:iCs/>
      <w:sz w:val="18"/>
      <w:szCs w:val="18"/>
    </w:rPr>
  </w:style>
  <w:style w:type="paragraph" w:styleId="Titre">
    <w:name w:val="Title"/>
    <w:basedOn w:val="Normal"/>
    <w:link w:val="TitreCar"/>
    <w:qFormat/>
    <w:rsid w:val="00261704"/>
    <w:pPr>
      <w:pBdr>
        <w:top w:val="single" w:sz="6" w:space="1" w:color="auto"/>
        <w:left w:val="single" w:sz="6" w:space="1" w:color="auto"/>
        <w:bottom w:val="single" w:sz="6" w:space="1" w:color="auto"/>
        <w:right w:val="single" w:sz="6" w:space="1" w:color="auto"/>
      </w:pBdr>
      <w:spacing w:before="2000"/>
      <w:jc w:val="center"/>
    </w:pPr>
    <w:rPr>
      <w:b/>
      <w:bCs/>
      <w:sz w:val="28"/>
      <w:szCs w:val="28"/>
    </w:rPr>
  </w:style>
  <w:style w:type="character" w:customStyle="1" w:styleId="TitreCar">
    <w:name w:val="Titre Car"/>
    <w:basedOn w:val="Policepardfaut"/>
    <w:link w:val="Titre"/>
    <w:rsid w:val="00261704"/>
    <w:rPr>
      <w:b/>
      <w:bCs/>
      <w:sz w:val="28"/>
      <w:szCs w:val="28"/>
    </w:rPr>
  </w:style>
  <w:style w:type="paragraph" w:styleId="En-tte">
    <w:name w:val="header"/>
    <w:basedOn w:val="Normal"/>
    <w:link w:val="En-tteCar"/>
    <w:uiPriority w:val="99"/>
    <w:unhideWhenUsed/>
    <w:rsid w:val="00F17FCA"/>
    <w:pPr>
      <w:tabs>
        <w:tab w:val="center" w:pos="4536"/>
        <w:tab w:val="right" w:pos="9072"/>
      </w:tabs>
    </w:pPr>
  </w:style>
  <w:style w:type="character" w:customStyle="1" w:styleId="En-tteCar">
    <w:name w:val="En-tête Car"/>
    <w:basedOn w:val="Policepardfaut"/>
    <w:link w:val="En-tte"/>
    <w:uiPriority w:val="99"/>
    <w:rsid w:val="00F17FCA"/>
    <w:rPr>
      <w:sz w:val="24"/>
      <w:szCs w:val="24"/>
    </w:rPr>
  </w:style>
  <w:style w:type="paragraph" w:styleId="Pieddepage">
    <w:name w:val="footer"/>
    <w:basedOn w:val="Normal"/>
    <w:link w:val="PieddepageCar"/>
    <w:uiPriority w:val="99"/>
    <w:unhideWhenUsed/>
    <w:rsid w:val="00F17FCA"/>
    <w:pPr>
      <w:tabs>
        <w:tab w:val="center" w:pos="4536"/>
        <w:tab w:val="right" w:pos="9072"/>
      </w:tabs>
    </w:pPr>
  </w:style>
  <w:style w:type="character" w:customStyle="1" w:styleId="PieddepageCar">
    <w:name w:val="Pied de page Car"/>
    <w:basedOn w:val="Policepardfaut"/>
    <w:link w:val="Pieddepage"/>
    <w:uiPriority w:val="99"/>
    <w:rsid w:val="00F17FCA"/>
    <w:rPr>
      <w:sz w:val="24"/>
      <w:szCs w:val="24"/>
    </w:rPr>
  </w:style>
  <w:style w:type="paragraph" w:styleId="Textedebulles">
    <w:name w:val="Balloon Text"/>
    <w:basedOn w:val="Normal"/>
    <w:link w:val="TextedebullesCar"/>
    <w:uiPriority w:val="99"/>
    <w:semiHidden/>
    <w:unhideWhenUsed/>
    <w:rsid w:val="006365DB"/>
    <w:rPr>
      <w:rFonts w:ascii="Segoe UI" w:hAnsi="Segoe UI" w:cs="Segoe UI"/>
      <w:sz w:val="18"/>
      <w:szCs w:val="18"/>
    </w:rPr>
  </w:style>
  <w:style w:type="character" w:customStyle="1" w:styleId="TextedebullesCar">
    <w:name w:val="Texte de bulles Car"/>
    <w:basedOn w:val="Policepardfaut"/>
    <w:link w:val="Textedebulles"/>
    <w:uiPriority w:val="99"/>
    <w:semiHidden/>
    <w:rsid w:val="006365DB"/>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704"/>
    <w:rPr>
      <w:sz w:val="24"/>
      <w:szCs w:val="24"/>
    </w:rPr>
  </w:style>
  <w:style w:type="paragraph" w:styleId="Titre1">
    <w:name w:val="heading 1"/>
    <w:basedOn w:val="Normal"/>
    <w:next w:val="Normal"/>
    <w:link w:val="Titre1Car"/>
    <w:qFormat/>
    <w:rsid w:val="00261704"/>
    <w:pPr>
      <w:keepNext/>
      <w:pBdr>
        <w:top w:val="single" w:sz="4" w:space="1" w:color="auto"/>
        <w:left w:val="single" w:sz="4" w:space="4" w:color="auto"/>
        <w:bottom w:val="single" w:sz="4" w:space="1" w:color="auto"/>
        <w:right w:val="single" w:sz="4" w:space="4" w:color="auto"/>
      </w:pBdr>
      <w:jc w:val="center"/>
      <w:outlineLvl w:val="0"/>
    </w:pPr>
    <w:rPr>
      <w:sz w:val="28"/>
      <w:szCs w:val="28"/>
    </w:rPr>
  </w:style>
  <w:style w:type="paragraph" w:styleId="Titre2">
    <w:name w:val="heading 2"/>
    <w:basedOn w:val="Normal"/>
    <w:next w:val="Normal"/>
    <w:link w:val="Titre2Car"/>
    <w:autoRedefine/>
    <w:qFormat/>
    <w:rsid w:val="00075FF5"/>
    <w:pPr>
      <w:keepNext/>
      <w:spacing w:before="240" w:after="240"/>
      <w:jc w:val="both"/>
      <w:outlineLvl w:val="1"/>
    </w:pPr>
    <w:rPr>
      <w:b/>
      <w:bCs/>
      <w:i/>
      <w:iCs/>
      <w:szCs w:val="22"/>
      <w:u w:val="single"/>
    </w:rPr>
  </w:style>
  <w:style w:type="paragraph" w:styleId="Titre3">
    <w:name w:val="heading 3"/>
    <w:basedOn w:val="Normal"/>
    <w:next w:val="Normal"/>
    <w:link w:val="Titre3Car"/>
    <w:qFormat/>
    <w:rsid w:val="00261704"/>
    <w:pPr>
      <w:keepNext/>
      <w:numPr>
        <w:ilvl w:val="2"/>
        <w:numId w:val="8"/>
      </w:numPr>
      <w:spacing w:before="240" w:after="60"/>
      <w:outlineLvl w:val="2"/>
    </w:pPr>
    <w:rPr>
      <w:rFonts w:ascii="Arial" w:hAnsi="Arial" w:cs="Arial"/>
    </w:rPr>
  </w:style>
  <w:style w:type="paragraph" w:styleId="Titre4">
    <w:name w:val="heading 4"/>
    <w:basedOn w:val="Normal"/>
    <w:next w:val="Normal"/>
    <w:link w:val="Titre4Car"/>
    <w:qFormat/>
    <w:rsid w:val="00261704"/>
    <w:pPr>
      <w:keepNext/>
      <w:numPr>
        <w:ilvl w:val="3"/>
        <w:numId w:val="8"/>
      </w:numPr>
      <w:spacing w:before="240" w:after="60"/>
      <w:outlineLvl w:val="3"/>
    </w:pPr>
    <w:rPr>
      <w:rFonts w:ascii="Arial" w:hAnsi="Arial" w:cs="Arial"/>
      <w:b/>
      <w:bCs/>
    </w:rPr>
  </w:style>
  <w:style w:type="paragraph" w:styleId="Titre5">
    <w:name w:val="heading 5"/>
    <w:basedOn w:val="Normal"/>
    <w:next w:val="Normal"/>
    <w:link w:val="Titre5Car"/>
    <w:qFormat/>
    <w:rsid w:val="00261704"/>
    <w:pPr>
      <w:numPr>
        <w:ilvl w:val="4"/>
        <w:numId w:val="8"/>
      </w:numPr>
      <w:spacing w:before="240" w:after="60"/>
      <w:outlineLvl w:val="4"/>
    </w:pPr>
    <w:rPr>
      <w:sz w:val="22"/>
      <w:szCs w:val="22"/>
    </w:rPr>
  </w:style>
  <w:style w:type="paragraph" w:styleId="Titre6">
    <w:name w:val="heading 6"/>
    <w:basedOn w:val="Normal"/>
    <w:next w:val="Normal"/>
    <w:link w:val="Titre6Car"/>
    <w:qFormat/>
    <w:rsid w:val="00261704"/>
    <w:pPr>
      <w:numPr>
        <w:ilvl w:val="5"/>
        <w:numId w:val="8"/>
      </w:numPr>
      <w:spacing w:before="240" w:after="60"/>
      <w:outlineLvl w:val="5"/>
    </w:pPr>
    <w:rPr>
      <w:i/>
      <w:iCs/>
      <w:sz w:val="22"/>
      <w:szCs w:val="22"/>
    </w:rPr>
  </w:style>
  <w:style w:type="paragraph" w:styleId="Titre7">
    <w:name w:val="heading 7"/>
    <w:basedOn w:val="Normal"/>
    <w:next w:val="Normal"/>
    <w:link w:val="Titre7Car"/>
    <w:qFormat/>
    <w:rsid w:val="00261704"/>
    <w:pPr>
      <w:numPr>
        <w:ilvl w:val="6"/>
        <w:numId w:val="8"/>
      </w:numPr>
      <w:spacing w:before="240" w:after="60"/>
      <w:outlineLvl w:val="6"/>
    </w:pPr>
    <w:rPr>
      <w:rFonts w:ascii="Arial" w:hAnsi="Arial" w:cs="Arial"/>
      <w:sz w:val="20"/>
      <w:szCs w:val="20"/>
    </w:rPr>
  </w:style>
  <w:style w:type="paragraph" w:styleId="Titre8">
    <w:name w:val="heading 8"/>
    <w:basedOn w:val="Normal"/>
    <w:next w:val="Normal"/>
    <w:link w:val="Titre8Car"/>
    <w:qFormat/>
    <w:rsid w:val="00261704"/>
    <w:pPr>
      <w:numPr>
        <w:ilvl w:val="7"/>
        <w:numId w:val="8"/>
      </w:numPr>
      <w:spacing w:before="240" w:after="60"/>
      <w:outlineLvl w:val="7"/>
    </w:pPr>
    <w:rPr>
      <w:rFonts w:ascii="Arial" w:hAnsi="Arial" w:cs="Arial"/>
      <w:i/>
      <w:iCs/>
      <w:sz w:val="20"/>
      <w:szCs w:val="20"/>
    </w:rPr>
  </w:style>
  <w:style w:type="paragraph" w:styleId="Titre9">
    <w:name w:val="heading 9"/>
    <w:basedOn w:val="Normal"/>
    <w:next w:val="Normal"/>
    <w:link w:val="Titre9Car"/>
    <w:qFormat/>
    <w:rsid w:val="00261704"/>
    <w:pPr>
      <w:numPr>
        <w:ilvl w:val="8"/>
        <w:numId w:val="8"/>
      </w:numPr>
      <w:spacing w:before="240" w:after="60"/>
      <w:outlineLvl w:val="8"/>
    </w:pPr>
    <w:rPr>
      <w:rFonts w:ascii="Arial" w:hAnsi="Arial" w:cs="Arial"/>
      <w:b/>
      <w:bCs/>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61704"/>
    <w:rPr>
      <w:sz w:val="28"/>
      <w:szCs w:val="28"/>
    </w:rPr>
  </w:style>
  <w:style w:type="character" w:customStyle="1" w:styleId="Titre2Car">
    <w:name w:val="Titre 2 Car"/>
    <w:basedOn w:val="Policepardfaut"/>
    <w:link w:val="Titre2"/>
    <w:rsid w:val="00075FF5"/>
    <w:rPr>
      <w:b/>
      <w:bCs/>
      <w:i/>
      <w:iCs/>
      <w:sz w:val="24"/>
      <w:szCs w:val="22"/>
      <w:u w:val="single"/>
    </w:rPr>
  </w:style>
  <w:style w:type="character" w:customStyle="1" w:styleId="Titre3Car">
    <w:name w:val="Titre 3 Car"/>
    <w:basedOn w:val="Policepardfaut"/>
    <w:link w:val="Titre3"/>
    <w:rsid w:val="00261704"/>
    <w:rPr>
      <w:rFonts w:ascii="Arial" w:hAnsi="Arial" w:cs="Arial"/>
      <w:sz w:val="24"/>
      <w:szCs w:val="24"/>
    </w:rPr>
  </w:style>
  <w:style w:type="character" w:customStyle="1" w:styleId="Titre4Car">
    <w:name w:val="Titre 4 Car"/>
    <w:basedOn w:val="Policepardfaut"/>
    <w:link w:val="Titre4"/>
    <w:rsid w:val="00261704"/>
    <w:rPr>
      <w:rFonts w:ascii="Arial" w:hAnsi="Arial" w:cs="Arial"/>
      <w:b/>
      <w:bCs/>
      <w:sz w:val="24"/>
      <w:szCs w:val="24"/>
    </w:rPr>
  </w:style>
  <w:style w:type="character" w:customStyle="1" w:styleId="Titre5Car">
    <w:name w:val="Titre 5 Car"/>
    <w:basedOn w:val="Policepardfaut"/>
    <w:link w:val="Titre5"/>
    <w:rsid w:val="00261704"/>
    <w:rPr>
      <w:sz w:val="22"/>
      <w:szCs w:val="22"/>
    </w:rPr>
  </w:style>
  <w:style w:type="character" w:customStyle="1" w:styleId="Titre6Car">
    <w:name w:val="Titre 6 Car"/>
    <w:basedOn w:val="Policepardfaut"/>
    <w:link w:val="Titre6"/>
    <w:rsid w:val="00261704"/>
    <w:rPr>
      <w:i/>
      <w:iCs/>
      <w:sz w:val="22"/>
      <w:szCs w:val="22"/>
    </w:rPr>
  </w:style>
  <w:style w:type="character" w:customStyle="1" w:styleId="Titre7Car">
    <w:name w:val="Titre 7 Car"/>
    <w:basedOn w:val="Policepardfaut"/>
    <w:link w:val="Titre7"/>
    <w:rsid w:val="00261704"/>
    <w:rPr>
      <w:rFonts w:ascii="Arial" w:hAnsi="Arial" w:cs="Arial"/>
    </w:rPr>
  </w:style>
  <w:style w:type="character" w:customStyle="1" w:styleId="Titre8Car">
    <w:name w:val="Titre 8 Car"/>
    <w:basedOn w:val="Policepardfaut"/>
    <w:link w:val="Titre8"/>
    <w:rsid w:val="00261704"/>
    <w:rPr>
      <w:rFonts w:ascii="Arial" w:hAnsi="Arial" w:cs="Arial"/>
      <w:i/>
      <w:iCs/>
    </w:rPr>
  </w:style>
  <w:style w:type="character" w:customStyle="1" w:styleId="Titre9Car">
    <w:name w:val="Titre 9 Car"/>
    <w:basedOn w:val="Policepardfaut"/>
    <w:link w:val="Titre9"/>
    <w:rsid w:val="00261704"/>
    <w:rPr>
      <w:rFonts w:ascii="Arial" w:hAnsi="Arial" w:cs="Arial"/>
      <w:b/>
      <w:bCs/>
      <w:i/>
      <w:iCs/>
      <w:sz w:val="18"/>
      <w:szCs w:val="18"/>
    </w:rPr>
  </w:style>
  <w:style w:type="paragraph" w:styleId="Titre">
    <w:name w:val="Title"/>
    <w:basedOn w:val="Normal"/>
    <w:link w:val="TitreCar"/>
    <w:qFormat/>
    <w:rsid w:val="00261704"/>
    <w:pPr>
      <w:pBdr>
        <w:top w:val="single" w:sz="6" w:space="1" w:color="auto"/>
        <w:left w:val="single" w:sz="6" w:space="1" w:color="auto"/>
        <w:bottom w:val="single" w:sz="6" w:space="1" w:color="auto"/>
        <w:right w:val="single" w:sz="6" w:space="1" w:color="auto"/>
      </w:pBdr>
      <w:spacing w:before="2000"/>
      <w:jc w:val="center"/>
    </w:pPr>
    <w:rPr>
      <w:b/>
      <w:bCs/>
      <w:sz w:val="28"/>
      <w:szCs w:val="28"/>
    </w:rPr>
  </w:style>
  <w:style w:type="character" w:customStyle="1" w:styleId="TitreCar">
    <w:name w:val="Titre Car"/>
    <w:basedOn w:val="Policepardfaut"/>
    <w:link w:val="Titre"/>
    <w:rsid w:val="00261704"/>
    <w:rPr>
      <w:b/>
      <w:bCs/>
      <w:sz w:val="28"/>
      <w:szCs w:val="28"/>
    </w:rPr>
  </w:style>
  <w:style w:type="paragraph" w:styleId="En-tte">
    <w:name w:val="header"/>
    <w:basedOn w:val="Normal"/>
    <w:link w:val="En-tteCar"/>
    <w:uiPriority w:val="99"/>
    <w:unhideWhenUsed/>
    <w:rsid w:val="00F17FCA"/>
    <w:pPr>
      <w:tabs>
        <w:tab w:val="center" w:pos="4536"/>
        <w:tab w:val="right" w:pos="9072"/>
      </w:tabs>
    </w:pPr>
  </w:style>
  <w:style w:type="character" w:customStyle="1" w:styleId="En-tteCar">
    <w:name w:val="En-tête Car"/>
    <w:basedOn w:val="Policepardfaut"/>
    <w:link w:val="En-tte"/>
    <w:uiPriority w:val="99"/>
    <w:rsid w:val="00F17FCA"/>
    <w:rPr>
      <w:sz w:val="24"/>
      <w:szCs w:val="24"/>
    </w:rPr>
  </w:style>
  <w:style w:type="paragraph" w:styleId="Pieddepage">
    <w:name w:val="footer"/>
    <w:basedOn w:val="Normal"/>
    <w:link w:val="PieddepageCar"/>
    <w:uiPriority w:val="99"/>
    <w:unhideWhenUsed/>
    <w:rsid w:val="00F17FCA"/>
    <w:pPr>
      <w:tabs>
        <w:tab w:val="center" w:pos="4536"/>
        <w:tab w:val="right" w:pos="9072"/>
      </w:tabs>
    </w:pPr>
  </w:style>
  <w:style w:type="character" w:customStyle="1" w:styleId="PieddepageCar">
    <w:name w:val="Pied de page Car"/>
    <w:basedOn w:val="Policepardfaut"/>
    <w:link w:val="Pieddepage"/>
    <w:uiPriority w:val="99"/>
    <w:rsid w:val="00F17FCA"/>
    <w:rPr>
      <w:sz w:val="24"/>
      <w:szCs w:val="24"/>
    </w:rPr>
  </w:style>
  <w:style w:type="paragraph" w:styleId="Textedebulles">
    <w:name w:val="Balloon Text"/>
    <w:basedOn w:val="Normal"/>
    <w:link w:val="TextedebullesCar"/>
    <w:uiPriority w:val="99"/>
    <w:semiHidden/>
    <w:unhideWhenUsed/>
    <w:rsid w:val="006365DB"/>
    <w:rPr>
      <w:rFonts w:ascii="Segoe UI" w:hAnsi="Segoe UI" w:cs="Segoe UI"/>
      <w:sz w:val="18"/>
      <w:szCs w:val="18"/>
    </w:rPr>
  </w:style>
  <w:style w:type="character" w:customStyle="1" w:styleId="TextedebullesCar">
    <w:name w:val="Texte de bulles Car"/>
    <w:basedOn w:val="Policepardfaut"/>
    <w:link w:val="Textedebulles"/>
    <w:uiPriority w:val="99"/>
    <w:semiHidden/>
    <w:rsid w:val="006365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1187</Words>
  <Characters>6533</Characters>
  <Application>Microsoft Macintosh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7705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Maude Premier</dc:creator>
  <cp:lastModifiedBy>Kevin Bersanetti</cp:lastModifiedBy>
  <cp:revision>3</cp:revision>
  <cp:lastPrinted>2017-02-13T17:24:00Z</cp:lastPrinted>
  <dcterms:created xsi:type="dcterms:W3CDTF">2018-12-05T09:48:00Z</dcterms:created>
  <dcterms:modified xsi:type="dcterms:W3CDTF">2018-12-05T10:11:00Z</dcterms:modified>
</cp:coreProperties>
</file>